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="00395CAF" w:rsidRDefault="00FA41F8" w14:paraId="4B25850E" w14:textId="77777777">
      <w:pPr>
        <w:pStyle w:val="Heading2"/>
        <w:spacing w:before="34" w:line="430" w:lineRule="atLeast"/>
        <w:ind w:right="4887"/>
        <w:rPr>
          <w:b w:val="0"/>
          <w:bCs w:val="0"/>
        </w:rPr>
      </w:pPr>
      <w:r>
        <w:rPr>
          <w:spacing w:val="-1"/>
        </w:rPr>
        <w:t>UEASU:</w:t>
      </w:r>
      <w:r>
        <w:rPr>
          <w:spacing w:val="-3"/>
        </w:rPr>
        <w:t xml:space="preserve"> </w:t>
      </w:r>
      <w:r>
        <w:rPr>
          <w:spacing w:val="-1"/>
        </w:rPr>
        <w:t>Handling</w:t>
      </w:r>
      <w:r>
        <w:rPr>
          <w:spacing w:val="-4"/>
        </w:rPr>
        <w:t xml:space="preserve"> </w:t>
      </w:r>
      <w:r>
        <w:rPr>
          <w:spacing w:val="-1"/>
        </w:rPr>
        <w:t>events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External</w:t>
      </w:r>
      <w:r>
        <w:rPr>
          <w:spacing w:val="-2"/>
        </w:rPr>
        <w:t xml:space="preserve"> </w:t>
      </w:r>
      <w:r>
        <w:rPr>
          <w:spacing w:val="-1"/>
        </w:rPr>
        <w:t>Speakers</w:t>
      </w:r>
      <w:r>
        <w:rPr>
          <w:spacing w:val="45"/>
        </w:rPr>
        <w:t xml:space="preserve"> </w:t>
      </w:r>
      <w:r>
        <w:rPr>
          <w:spacing w:val="-1"/>
        </w:rPr>
        <w:t>Preamble</w:t>
      </w:r>
    </w:p>
    <w:p w:rsidR="00395CAF" w:rsidRDefault="00FA41F8" w14:paraId="796E4139" w14:textId="77777777">
      <w:pPr>
        <w:pStyle w:val="BodyText"/>
        <w:numPr>
          <w:ilvl w:val="0"/>
          <w:numId w:val="6"/>
        </w:numPr>
        <w:tabs>
          <w:tab w:val="left" w:pos="460"/>
        </w:tabs>
        <w:spacing w:line="218" w:lineRule="exact"/>
      </w:pPr>
      <w:r>
        <w:t>Freedom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expression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speech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rights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protected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protected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law.</w:t>
      </w:r>
    </w:p>
    <w:p w:rsidR="00395CAF" w:rsidRDefault="00FA41F8" w14:paraId="15C9316E" w14:textId="27108A7B">
      <w:pPr>
        <w:pStyle w:val="BodyText"/>
        <w:numPr>
          <w:ilvl w:val="0"/>
          <w:numId w:val="6"/>
        </w:numPr>
        <w:tabs>
          <w:tab w:val="left" w:pos="460"/>
        </w:tabs>
        <w:ind w:right="451"/>
      </w:pPr>
      <w:r>
        <w:t>Open</w:t>
      </w:r>
      <w:r>
        <w:rPr>
          <w:spacing w:val="-6"/>
        </w:rPr>
        <w:t xml:space="preserve"> </w:t>
      </w:r>
      <w:r>
        <w:t>debate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central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t>freedom,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 w:rsidR="001D06C6">
        <w:rPr>
          <w:spacing w:val="-1"/>
        </w:rPr>
        <w:t>student’s</w:t>
      </w:r>
      <w:r>
        <w:rPr>
          <w:spacing w:val="-5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parliament</w:t>
      </w:r>
      <w:r>
        <w:rPr>
          <w:spacing w:val="-4"/>
        </w:rPr>
        <w:t xml:space="preserve"> </w:t>
      </w:r>
      <w:r>
        <w:rPr>
          <w:spacing w:val="-1"/>
        </w:rPr>
        <w:t>relating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speech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rPr>
          <w:spacing w:val="-1"/>
        </w:rPr>
        <w:t>freedom</w:t>
      </w:r>
      <w:r>
        <w:rPr>
          <w:spacing w:val="77"/>
          <w:w w:val="9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1"/>
        </w:rPr>
        <w:t>campus.</w:t>
      </w:r>
    </w:p>
    <w:p w:rsidR="00395CAF" w:rsidRDefault="00FA41F8" w14:paraId="6279F70A" w14:textId="77777777">
      <w:pPr>
        <w:pStyle w:val="BodyText"/>
        <w:numPr>
          <w:ilvl w:val="0"/>
          <w:numId w:val="6"/>
        </w:numPr>
        <w:tabs>
          <w:tab w:val="left" w:pos="460"/>
        </w:tabs>
        <w:spacing w:line="217" w:lineRule="exact"/>
        <w:rPr>
          <w:rFonts w:cs="Verdana"/>
        </w:rPr>
      </w:pPr>
      <w:r>
        <w:rPr>
          <w:rFonts w:cs="Verdana"/>
          <w:spacing w:val="-1"/>
        </w:rPr>
        <w:t>That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said</w:t>
      </w:r>
      <w:r>
        <w:rPr>
          <w:rFonts w:cs="Verdana"/>
          <w:spacing w:val="-1"/>
        </w:rPr>
        <w:t xml:space="preserve"> student safety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and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welfare</w:t>
      </w:r>
      <w:r>
        <w:rPr>
          <w:rFonts w:cs="Verdana"/>
        </w:rPr>
        <w:t xml:space="preserve"> is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at</w:t>
      </w:r>
      <w:r>
        <w:rPr>
          <w:rFonts w:cs="Verdana"/>
          <w:spacing w:val="-1"/>
        </w:rPr>
        <w:t xml:space="preserve"> the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heart</w:t>
      </w:r>
      <w:r>
        <w:rPr>
          <w:rFonts w:cs="Verdana"/>
          <w:spacing w:val="2"/>
        </w:rPr>
        <w:t xml:space="preserve"> </w:t>
      </w:r>
      <w:r>
        <w:rPr>
          <w:rFonts w:cs="Verdana"/>
        </w:rPr>
        <w:t>of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the union’s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policies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 xml:space="preserve">and </w:t>
      </w:r>
      <w:r>
        <w:rPr>
          <w:rFonts w:cs="Verdana"/>
        </w:rPr>
        <w:t>practices.</w:t>
      </w:r>
    </w:p>
    <w:p w:rsidR="00395CAF" w:rsidRDefault="00FA41F8" w14:paraId="7C072FAB" w14:textId="77777777">
      <w:pPr>
        <w:pStyle w:val="BodyText"/>
        <w:numPr>
          <w:ilvl w:val="0"/>
          <w:numId w:val="6"/>
        </w:numPr>
        <w:tabs>
          <w:tab w:val="left" w:pos="460"/>
        </w:tabs>
        <w:ind w:right="297"/>
      </w:pP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such,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freedom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express</w:t>
      </w:r>
      <w:r>
        <w:rPr>
          <w:spacing w:val="-6"/>
        </w:rPr>
        <w:t xml:space="preserve"> </w:t>
      </w:r>
      <w:r>
        <w:rPr>
          <w:spacing w:val="-1"/>
        </w:rPr>
        <w:t>views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1"/>
        </w:rPr>
        <w:t>sometimes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tempered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5"/>
        </w:rPr>
        <w:t xml:space="preserve"> </w:t>
      </w:r>
      <w:r>
        <w:rPr>
          <w:spacing w:val="-1"/>
        </w:rPr>
        <w:t>freedom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harm</w:t>
      </w:r>
      <w:r>
        <w:rPr>
          <w:spacing w:val="99"/>
          <w:w w:val="9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communities.</w:t>
      </w:r>
    </w:p>
    <w:p w:rsidR="00395CAF" w:rsidRDefault="00FA41F8" w14:paraId="3ABCA8AF" w14:textId="77777777">
      <w:pPr>
        <w:pStyle w:val="BodyText"/>
        <w:numPr>
          <w:ilvl w:val="0"/>
          <w:numId w:val="6"/>
        </w:numPr>
        <w:tabs>
          <w:tab w:val="left" w:pos="460"/>
        </w:tabs>
        <w:ind w:right="235"/>
      </w:pP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conflict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controversial</w:t>
      </w:r>
      <w:r>
        <w:rPr>
          <w:spacing w:val="-5"/>
        </w:rPr>
        <w:t xml:space="preserve"> </w:t>
      </w:r>
      <w:r>
        <w:rPr>
          <w:spacing w:val="-1"/>
        </w:rPr>
        <w:t>speakers,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93"/>
          <w:w w:val="9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committed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collaboration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reach</w:t>
      </w:r>
      <w:r>
        <w:rPr>
          <w:spacing w:val="-7"/>
        </w:rPr>
        <w:t xml:space="preserve"> </w:t>
      </w:r>
      <w:r>
        <w:rPr>
          <w:spacing w:val="-1"/>
        </w:rPr>
        <w:t>sound,</w:t>
      </w:r>
      <w:r>
        <w:rPr>
          <w:spacing w:val="-6"/>
        </w:rPr>
        <w:t xml:space="preserve"> </w:t>
      </w:r>
      <w:r>
        <w:rPr>
          <w:spacing w:val="-1"/>
        </w:rPr>
        <w:t>evidenced</w:t>
      </w:r>
      <w:r>
        <w:rPr>
          <w:spacing w:val="-4"/>
        </w:rPr>
        <w:t xml:space="preserve"> </w:t>
      </w:r>
      <w:r>
        <w:rPr>
          <w:spacing w:val="-1"/>
        </w:rPr>
        <w:t>judgements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3"/>
          <w:w w:val="99"/>
        </w:rP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question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allows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various</w:t>
      </w:r>
      <w:r>
        <w:rPr>
          <w:spacing w:val="-8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1"/>
        </w:rPr>
        <w:t>obligations.</w:t>
      </w:r>
    </w:p>
    <w:p w:rsidR="00395CAF" w:rsidRDefault="00FA41F8" w14:paraId="72A01B43" w14:textId="77777777">
      <w:pPr>
        <w:pStyle w:val="BodyText"/>
        <w:numPr>
          <w:ilvl w:val="0"/>
          <w:numId w:val="6"/>
        </w:numPr>
        <w:tabs>
          <w:tab w:val="left" w:pos="460"/>
        </w:tabs>
        <w:ind w:right="451"/>
      </w:pPr>
      <w:r>
        <w:rPr>
          <w:spacing w:val="-1"/>
        </w:rPr>
        <w:t>The</w:t>
      </w:r>
      <w:r>
        <w:rPr>
          <w:spacing w:val="-5"/>
        </w:rPr>
        <w:t xml:space="preserve"> </w:t>
      </w:r>
      <w:r w:rsidR="0007302C">
        <w:rPr>
          <w:spacing w:val="-1"/>
        </w:rPr>
        <w:t>signatories of a student group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Union</w:t>
      </w:r>
      <w:r>
        <w:rPr>
          <w:spacing w:val="-6"/>
        </w:rPr>
        <w:t xml:space="preserve"> </w:t>
      </w:r>
      <w:r>
        <w:t>Officer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organising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89"/>
          <w:w w:val="99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events.</w:t>
      </w:r>
    </w:p>
    <w:p w:rsidR="00395CAF" w:rsidRDefault="00FA41F8" w14:paraId="0342C371" w14:textId="77777777">
      <w:pPr>
        <w:pStyle w:val="BodyText"/>
        <w:numPr>
          <w:ilvl w:val="0"/>
          <w:numId w:val="6"/>
        </w:numPr>
        <w:tabs>
          <w:tab w:val="left" w:pos="460"/>
        </w:tabs>
        <w:spacing w:line="218" w:lineRule="exact"/>
        <w:rPr>
          <w:rFonts w:cs="Verdana"/>
        </w:rPr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speakers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rPr>
          <w:spacing w:val="-1"/>
        </w:rPr>
        <w:t>aware</w:t>
      </w:r>
      <w:r>
        <w:t xml:space="preserve"> </w:t>
      </w:r>
      <w:r>
        <w:rPr>
          <w:rFonts w:cs="Verdana"/>
        </w:rPr>
        <w:t>of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their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1"/>
        </w:rPr>
        <w:t>responsibility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to</w:t>
      </w:r>
      <w:r>
        <w:rPr>
          <w:rFonts w:cs="Verdana"/>
          <w:spacing w:val="-1"/>
        </w:rPr>
        <w:t xml:space="preserve"> </w:t>
      </w:r>
      <w:r>
        <w:rPr>
          <w:rFonts w:cs="Verdana"/>
        </w:rPr>
        <w:t>abide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by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1"/>
        </w:rPr>
        <w:t>the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law,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the university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1"/>
        </w:rPr>
        <w:t>and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the union’s</w:t>
      </w:r>
    </w:p>
    <w:p w:rsidR="00395CAF" w:rsidRDefault="00FA41F8" w14:paraId="33508152" w14:textId="77777777">
      <w:pPr>
        <w:pStyle w:val="BodyText"/>
        <w:ind w:left="460" w:firstLine="0"/>
      </w:pPr>
      <w:r>
        <w:rPr>
          <w:spacing w:val="-1"/>
        </w:rPr>
        <w:t>various</w:t>
      </w:r>
      <w:r>
        <w:rPr>
          <w:spacing w:val="-8"/>
        </w:rPr>
        <w:t xml:space="preserve"> </w:t>
      </w:r>
      <w:r>
        <w:rPr>
          <w:spacing w:val="-1"/>
        </w:rPr>
        <w:t>policies,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that:</w:t>
      </w:r>
    </w:p>
    <w:p w:rsidR="00395CAF" w:rsidRDefault="00FA41F8" w14:paraId="327DF445" w14:textId="77777777">
      <w:pPr>
        <w:pStyle w:val="BodyText"/>
        <w:numPr>
          <w:ilvl w:val="1"/>
          <w:numId w:val="6"/>
        </w:numPr>
        <w:tabs>
          <w:tab w:val="left" w:pos="1181"/>
        </w:tabs>
      </w:pPr>
      <w:r>
        <w:rPr>
          <w:spacing w:val="-1"/>
        </w:rPr>
        <w:t>They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incite</w:t>
      </w:r>
      <w:r>
        <w:rPr>
          <w:spacing w:val="-4"/>
        </w:rPr>
        <w:t xml:space="preserve"> </w:t>
      </w:r>
      <w:r>
        <w:rPr>
          <w:spacing w:val="-1"/>
        </w:rPr>
        <w:t>hatred,</w:t>
      </w:r>
      <w:r>
        <w:rPr>
          <w:spacing w:val="-6"/>
        </w:rPr>
        <w:t xml:space="preserve"> </w:t>
      </w:r>
      <w:r>
        <w:rPr>
          <w:spacing w:val="-1"/>
        </w:rPr>
        <w:t>violence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breaking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law</w:t>
      </w:r>
    </w:p>
    <w:p w:rsidR="00395CAF" w:rsidRDefault="00FA41F8" w14:paraId="2510BE81" w14:textId="77777777">
      <w:pPr>
        <w:pStyle w:val="BodyText"/>
        <w:numPr>
          <w:ilvl w:val="1"/>
          <w:numId w:val="6"/>
        </w:numPr>
        <w:tabs>
          <w:tab w:val="left" w:pos="1181"/>
        </w:tabs>
        <w:spacing w:before="2"/>
        <w:ind w:right="594"/>
      </w:pPr>
      <w:r>
        <w:rPr>
          <w:spacing w:val="-1"/>
        </w:rPr>
        <w:t>They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encourage,</w:t>
      </w:r>
      <w:r>
        <w:rPr>
          <w:spacing w:val="-6"/>
        </w:rPr>
        <w:t xml:space="preserve"> </w:t>
      </w:r>
      <w:r>
        <w:rPr>
          <w:spacing w:val="-1"/>
        </w:rPr>
        <w:t>glorify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promote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t>acts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terrorism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individuals,</w:t>
      </w:r>
      <w:r>
        <w:rPr>
          <w:spacing w:val="79"/>
          <w:w w:val="99"/>
        </w:rPr>
        <w:t xml:space="preserve"> </w:t>
      </w:r>
      <w:r>
        <w:rPr>
          <w:spacing w:val="-1"/>
        </w:rPr>
        <w:t>groups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organisations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t>acts</w:t>
      </w:r>
    </w:p>
    <w:p w:rsidR="00395CAF" w:rsidRDefault="00FA41F8" w14:paraId="0E6920A0" w14:textId="77777777">
      <w:pPr>
        <w:pStyle w:val="BodyText"/>
        <w:numPr>
          <w:ilvl w:val="1"/>
          <w:numId w:val="6"/>
        </w:numPr>
        <w:tabs>
          <w:tab w:val="left" w:pos="1181"/>
        </w:tabs>
        <w:ind w:right="451"/>
      </w:pPr>
      <w:r>
        <w:rPr>
          <w:spacing w:val="-1"/>
        </w:rPr>
        <w:t>They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spread</w:t>
      </w:r>
      <w:r>
        <w:rPr>
          <w:spacing w:val="-5"/>
        </w:rPr>
        <w:t xml:space="preserve"> </w:t>
      </w:r>
      <w:r>
        <w:rPr>
          <w:spacing w:val="-1"/>
        </w:rPr>
        <w:t>hatred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intolerance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thus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disrupting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community</w:t>
      </w:r>
      <w:r>
        <w:rPr>
          <w:spacing w:val="-19"/>
        </w:rPr>
        <w:t xml:space="preserve"> </w:t>
      </w:r>
      <w:r>
        <w:rPr>
          <w:spacing w:val="-1"/>
        </w:rPr>
        <w:t>harmony</w:t>
      </w:r>
    </w:p>
    <w:p w:rsidR="00395CAF" w:rsidRDefault="00FA41F8" w14:paraId="721551B8" w14:textId="77777777">
      <w:pPr>
        <w:pStyle w:val="BodyText"/>
        <w:numPr>
          <w:ilvl w:val="1"/>
          <w:numId w:val="6"/>
        </w:numPr>
        <w:tabs>
          <w:tab w:val="left" w:pos="1181"/>
        </w:tabs>
        <w:spacing w:line="218" w:lineRule="exact"/>
      </w:pPr>
      <w:r>
        <w:rPr>
          <w:spacing w:val="-1"/>
        </w:rPr>
        <w:lastRenderedPageBreak/>
        <w:t>Within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framework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positive</w:t>
      </w:r>
      <w:r>
        <w:rPr>
          <w:spacing w:val="-4"/>
        </w:rPr>
        <w:t xml:space="preserve"> </w:t>
      </w:r>
      <w:r>
        <w:rPr>
          <w:spacing w:val="-1"/>
        </w:rPr>
        <w:t>debate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challenge</w:t>
      </w:r>
      <w:r>
        <w:rPr>
          <w:spacing w:val="-5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rPr>
          <w:spacing w:val="-1"/>
        </w:rPr>
        <w:t>insulting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faiths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groups</w:t>
      </w:r>
    </w:p>
    <w:p w:rsidR="00395CAF" w:rsidRDefault="00FA41F8" w14:paraId="36ECF781" w14:textId="77777777">
      <w:pPr>
        <w:pStyle w:val="BodyText"/>
        <w:numPr>
          <w:ilvl w:val="1"/>
          <w:numId w:val="6"/>
        </w:numPr>
        <w:tabs>
          <w:tab w:val="left" w:pos="1181"/>
        </w:tabs>
        <w:ind w:right="235"/>
      </w:pPr>
      <w:r>
        <w:rPr>
          <w:spacing w:val="-1"/>
        </w:rPr>
        <w:t>They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raise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gather</w:t>
      </w:r>
      <w:r>
        <w:rPr>
          <w:spacing w:val="-6"/>
        </w:rPr>
        <w:t xml:space="preserve"> </w:t>
      </w:r>
      <w:r>
        <w:rPr>
          <w:spacing w:val="-1"/>
        </w:rPr>
        <w:t>funds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external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cause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rPr>
          <w:spacing w:val="-1"/>
        </w:rPr>
        <w:t>express</w:t>
      </w:r>
      <w:r>
        <w:rPr>
          <w:spacing w:val="81"/>
          <w:w w:val="99"/>
        </w:rPr>
        <w:t xml:space="preserve"> </w:t>
      </w:r>
      <w:r>
        <w:rPr>
          <w:spacing w:val="-1"/>
        </w:rPr>
        <w:t>permission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trustees</w:t>
      </w:r>
    </w:p>
    <w:p w:rsidR="00395CAF" w:rsidRDefault="00395CAF" w14:paraId="71854E6D" w14:textId="77777777"/>
    <w:p w:rsidR="00395CAF" w:rsidRDefault="00395CAF" w14:paraId="188E2AA2" w14:textId="77777777">
      <w:pPr>
        <w:spacing w:before="5"/>
        <w:rPr>
          <w:rFonts w:ascii="Verdana" w:hAnsi="Verdana" w:eastAsia="Verdana" w:cs="Verdana"/>
          <w:sz w:val="13"/>
          <w:szCs w:val="13"/>
        </w:rPr>
      </w:pPr>
    </w:p>
    <w:p w:rsidR="00395CAF" w:rsidRDefault="00FA41F8" w14:paraId="21064E9D" w14:textId="77777777">
      <w:pPr>
        <w:pStyle w:val="Heading2"/>
        <w:spacing w:before="68" w:line="219" w:lineRule="exact"/>
        <w:rPr>
          <w:b w:val="0"/>
          <w:bCs w:val="0"/>
        </w:rPr>
      </w:pPr>
      <w:r>
        <w:rPr>
          <w:spacing w:val="-1"/>
        </w:rPr>
        <w:t>Background</w:t>
      </w:r>
    </w:p>
    <w:p w:rsidR="00395CAF" w:rsidRDefault="0007302C" w14:paraId="0A0294A3" w14:textId="77777777">
      <w:pPr>
        <w:pStyle w:val="BodyText"/>
        <w:numPr>
          <w:ilvl w:val="0"/>
          <w:numId w:val="5"/>
        </w:numPr>
        <w:tabs>
          <w:tab w:val="left" w:pos="460"/>
        </w:tabs>
        <w:ind w:right="867"/>
      </w:pPr>
      <w:r>
        <w:rPr>
          <w:spacing w:val="-1"/>
        </w:rPr>
        <w:t>Student Groups</w:t>
      </w:r>
      <w:r w:rsidR="00FA41F8">
        <w:rPr>
          <w:spacing w:val="-6"/>
        </w:rPr>
        <w:t xml:space="preserve"> </w:t>
      </w:r>
      <w:r w:rsidR="00FA41F8">
        <w:t>or</w:t>
      </w:r>
      <w:r w:rsidR="00FA41F8">
        <w:rPr>
          <w:spacing w:val="-6"/>
        </w:rPr>
        <w:t xml:space="preserve"> </w:t>
      </w:r>
      <w:r w:rsidR="00FA41F8">
        <w:rPr>
          <w:spacing w:val="-1"/>
        </w:rPr>
        <w:t>Union</w:t>
      </w:r>
      <w:r w:rsidR="00FA41F8">
        <w:rPr>
          <w:spacing w:val="-6"/>
        </w:rPr>
        <w:t xml:space="preserve"> </w:t>
      </w:r>
      <w:r w:rsidR="00FA41F8">
        <w:rPr>
          <w:spacing w:val="-1"/>
        </w:rPr>
        <w:t>Officers</w:t>
      </w:r>
      <w:r w:rsidR="00FA41F8">
        <w:rPr>
          <w:spacing w:val="-6"/>
        </w:rPr>
        <w:t xml:space="preserve"> </w:t>
      </w:r>
      <w:r w:rsidR="00FA41F8">
        <w:rPr>
          <w:spacing w:val="-1"/>
        </w:rPr>
        <w:t>must</w:t>
      </w:r>
      <w:r w:rsidR="00FA41F8">
        <w:rPr>
          <w:spacing w:val="-3"/>
        </w:rPr>
        <w:t xml:space="preserve"> </w:t>
      </w:r>
      <w:r w:rsidR="00FA41F8">
        <w:rPr>
          <w:spacing w:val="-1"/>
        </w:rPr>
        <w:t>notify</w:t>
      </w:r>
      <w:r w:rsidR="00FA41F8">
        <w:rPr>
          <w:spacing w:val="-6"/>
        </w:rPr>
        <w:t xml:space="preserve"> </w:t>
      </w:r>
      <w:r w:rsidR="00FA41F8">
        <w:rPr>
          <w:spacing w:val="-1"/>
        </w:rPr>
        <w:t>the</w:t>
      </w:r>
      <w:r w:rsidR="00FA41F8">
        <w:rPr>
          <w:spacing w:val="-5"/>
        </w:rPr>
        <w:t xml:space="preserve"> </w:t>
      </w:r>
      <w:r w:rsidR="00FA41F8">
        <w:rPr>
          <w:spacing w:val="-1"/>
        </w:rPr>
        <w:t>Union</w:t>
      </w:r>
      <w:r w:rsidR="00FA41F8">
        <w:rPr>
          <w:spacing w:val="-6"/>
        </w:rPr>
        <w:t xml:space="preserve"> </w:t>
      </w:r>
      <w:r w:rsidR="00FA41F8">
        <w:rPr>
          <w:spacing w:val="-1"/>
        </w:rPr>
        <w:t>Opportunities department</w:t>
      </w:r>
      <w:r w:rsidR="00FA41F8">
        <w:rPr>
          <w:spacing w:val="-4"/>
        </w:rPr>
        <w:t xml:space="preserve"> </w:t>
      </w:r>
      <w:r w:rsidR="00FA41F8">
        <w:t>of</w:t>
      </w:r>
      <w:r w:rsidR="00FA41F8">
        <w:rPr>
          <w:spacing w:val="-7"/>
        </w:rPr>
        <w:t xml:space="preserve"> </w:t>
      </w:r>
      <w:r w:rsidR="00FA41F8">
        <w:rPr>
          <w:spacing w:val="-1"/>
        </w:rPr>
        <w:t>any</w:t>
      </w:r>
      <w:r w:rsidR="00FA41F8">
        <w:rPr>
          <w:spacing w:val="-6"/>
        </w:rPr>
        <w:t xml:space="preserve"> </w:t>
      </w:r>
      <w:r w:rsidR="00FA41F8">
        <w:rPr>
          <w:spacing w:val="-1"/>
        </w:rPr>
        <w:t>events</w:t>
      </w:r>
      <w:r w:rsidR="00FA41F8">
        <w:rPr>
          <w:spacing w:val="-6"/>
        </w:rPr>
        <w:t xml:space="preserve"> </w:t>
      </w:r>
      <w:r w:rsidR="00FA41F8">
        <w:rPr>
          <w:spacing w:val="-1"/>
        </w:rPr>
        <w:t>that</w:t>
      </w:r>
      <w:r w:rsidR="00FA41F8">
        <w:rPr>
          <w:spacing w:val="95"/>
          <w:w w:val="99"/>
        </w:rPr>
        <w:t xml:space="preserve"> </w:t>
      </w:r>
      <w:r w:rsidR="00FA41F8">
        <w:rPr>
          <w:spacing w:val="-1"/>
        </w:rPr>
        <w:t>involve</w:t>
      </w:r>
      <w:r w:rsidR="00FA41F8">
        <w:rPr>
          <w:spacing w:val="-6"/>
        </w:rPr>
        <w:t xml:space="preserve"> </w:t>
      </w:r>
      <w:r w:rsidR="00FA41F8">
        <w:rPr>
          <w:spacing w:val="-1"/>
        </w:rPr>
        <w:t>external</w:t>
      </w:r>
      <w:r w:rsidR="00FA41F8">
        <w:rPr>
          <w:spacing w:val="-5"/>
        </w:rPr>
        <w:t xml:space="preserve"> </w:t>
      </w:r>
      <w:r w:rsidR="00FA41F8">
        <w:rPr>
          <w:spacing w:val="-1"/>
        </w:rPr>
        <w:t>speakers</w:t>
      </w:r>
      <w:r w:rsidR="00FA41F8">
        <w:rPr>
          <w:spacing w:val="-6"/>
        </w:rPr>
        <w:t xml:space="preserve"> </w:t>
      </w:r>
      <w:r w:rsidR="00FA41F8">
        <w:rPr>
          <w:spacing w:val="-1"/>
        </w:rPr>
        <w:t>(defined</w:t>
      </w:r>
      <w:r w:rsidR="00FA41F8">
        <w:rPr>
          <w:spacing w:val="-5"/>
        </w:rPr>
        <w:t xml:space="preserve"> </w:t>
      </w:r>
      <w:r w:rsidR="00FA41F8">
        <w:t>as</w:t>
      </w:r>
      <w:r w:rsidR="00FA41F8">
        <w:rPr>
          <w:spacing w:val="-6"/>
        </w:rPr>
        <w:t xml:space="preserve"> </w:t>
      </w:r>
      <w:r w:rsidR="00FA41F8">
        <w:rPr>
          <w:spacing w:val="-1"/>
        </w:rPr>
        <w:t>individuals</w:t>
      </w:r>
      <w:r w:rsidR="00FA41F8">
        <w:rPr>
          <w:spacing w:val="-7"/>
        </w:rPr>
        <w:t xml:space="preserve"> </w:t>
      </w:r>
      <w:r w:rsidR="00FA41F8">
        <w:t>or</w:t>
      </w:r>
      <w:r w:rsidR="00FA41F8">
        <w:rPr>
          <w:spacing w:val="-6"/>
        </w:rPr>
        <w:t xml:space="preserve"> </w:t>
      </w:r>
      <w:proofErr w:type="spellStart"/>
      <w:r w:rsidR="00FA41F8">
        <w:rPr>
          <w:spacing w:val="-1"/>
        </w:rPr>
        <w:t>organisations</w:t>
      </w:r>
      <w:proofErr w:type="spellEnd"/>
      <w:r w:rsidR="00FA41F8">
        <w:rPr>
          <w:spacing w:val="-6"/>
        </w:rPr>
        <w:t xml:space="preserve"> </w:t>
      </w:r>
      <w:r w:rsidR="00FA41F8">
        <w:rPr>
          <w:spacing w:val="-1"/>
        </w:rPr>
        <w:t>that</w:t>
      </w:r>
      <w:r w:rsidR="00FA41F8">
        <w:rPr>
          <w:spacing w:val="-5"/>
        </w:rPr>
        <w:t xml:space="preserve"> </w:t>
      </w:r>
      <w:r w:rsidR="00FA41F8">
        <w:t>are</w:t>
      </w:r>
      <w:r w:rsidR="00FA41F8">
        <w:rPr>
          <w:spacing w:val="-5"/>
        </w:rPr>
        <w:t xml:space="preserve"> </w:t>
      </w:r>
      <w:r w:rsidR="00FA41F8">
        <w:rPr>
          <w:spacing w:val="-1"/>
        </w:rPr>
        <w:t>not</w:t>
      </w:r>
      <w:r w:rsidR="00FA41F8">
        <w:rPr>
          <w:spacing w:val="-5"/>
        </w:rPr>
        <w:t xml:space="preserve"> </w:t>
      </w:r>
      <w:r w:rsidR="00FA41F8">
        <w:rPr>
          <w:spacing w:val="-1"/>
        </w:rPr>
        <w:t>part</w:t>
      </w:r>
      <w:r w:rsidR="00FA41F8">
        <w:rPr>
          <w:spacing w:val="-5"/>
        </w:rPr>
        <w:t xml:space="preserve"> </w:t>
      </w:r>
      <w:r w:rsidR="00FA41F8">
        <w:t>of</w:t>
      </w:r>
      <w:r w:rsidR="00FA41F8">
        <w:rPr>
          <w:spacing w:val="-6"/>
        </w:rPr>
        <w:t xml:space="preserve"> </w:t>
      </w:r>
      <w:r w:rsidR="00FA41F8">
        <w:rPr>
          <w:spacing w:val="-1"/>
        </w:rPr>
        <w:t>the</w:t>
      </w:r>
      <w:r w:rsidR="00FA41F8">
        <w:rPr>
          <w:spacing w:val="-5"/>
        </w:rPr>
        <w:t xml:space="preserve"> </w:t>
      </w:r>
      <w:r w:rsidR="00FA41F8">
        <w:rPr>
          <w:spacing w:val="-1"/>
        </w:rPr>
        <w:t>Union</w:t>
      </w:r>
      <w:r w:rsidR="00FA41F8">
        <w:rPr>
          <w:spacing w:val="-6"/>
        </w:rPr>
        <w:t xml:space="preserve"> </w:t>
      </w:r>
      <w:r w:rsidR="00FA41F8">
        <w:t>or</w:t>
      </w:r>
      <w:r w:rsidR="00FA41F8">
        <w:rPr>
          <w:spacing w:val="-7"/>
        </w:rPr>
        <w:t xml:space="preserve"> </w:t>
      </w:r>
      <w:r w:rsidR="00FA41F8">
        <w:rPr>
          <w:spacing w:val="-1"/>
        </w:rPr>
        <w:t>the</w:t>
      </w:r>
      <w:r w:rsidR="00FA41F8">
        <w:rPr>
          <w:spacing w:val="91"/>
          <w:w w:val="99"/>
        </w:rPr>
        <w:t xml:space="preserve"> </w:t>
      </w:r>
      <w:r w:rsidR="00FA41F8">
        <w:rPr>
          <w:spacing w:val="-1"/>
        </w:rPr>
        <w:t>University)</w:t>
      </w:r>
      <w:r w:rsidR="00FA41F8">
        <w:rPr>
          <w:spacing w:val="-11"/>
        </w:rPr>
        <w:t xml:space="preserve"> </w:t>
      </w:r>
      <w:r w:rsidR="00FA41F8">
        <w:rPr>
          <w:spacing w:val="-1"/>
        </w:rPr>
        <w:t>through</w:t>
      </w:r>
      <w:r w:rsidR="00FA41F8">
        <w:rPr>
          <w:spacing w:val="-11"/>
        </w:rPr>
        <w:t xml:space="preserve"> </w:t>
      </w:r>
      <w:r w:rsidR="00FA41F8">
        <w:rPr>
          <w:spacing w:val="-1"/>
        </w:rPr>
        <w:t>these</w:t>
      </w:r>
      <w:r w:rsidR="00FA41F8">
        <w:rPr>
          <w:spacing w:val="-8"/>
        </w:rPr>
        <w:t xml:space="preserve"> </w:t>
      </w:r>
      <w:r w:rsidR="00FA41F8">
        <w:t>procedures.</w:t>
      </w:r>
    </w:p>
    <w:p w:rsidR="00395CAF" w:rsidRDefault="00FA41F8" w14:paraId="200CDC27" w14:textId="77777777">
      <w:pPr>
        <w:pStyle w:val="BodyText"/>
        <w:numPr>
          <w:ilvl w:val="0"/>
          <w:numId w:val="5"/>
        </w:numPr>
        <w:tabs>
          <w:tab w:val="left" w:pos="460"/>
        </w:tabs>
        <w:ind w:right="594"/>
      </w:pPr>
      <w:r>
        <w:t>No</w:t>
      </w:r>
      <w:r>
        <w:rPr>
          <w:spacing w:val="-6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external</w:t>
      </w:r>
      <w:r>
        <w:rPr>
          <w:spacing w:val="-6"/>
        </w:rPr>
        <w:t xml:space="preserve"> </w:t>
      </w:r>
      <w:r>
        <w:rPr>
          <w:spacing w:val="-1"/>
        </w:rPr>
        <w:t>speakers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publicised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speaker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1"/>
        </w:rPr>
        <w:t>been</w:t>
      </w:r>
      <w:r>
        <w:rPr>
          <w:spacing w:val="-7"/>
        </w:rPr>
        <w:t xml:space="preserve"> </w:t>
      </w:r>
      <w:r>
        <w:t>cleared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87"/>
          <w:w w:val="99"/>
        </w:rPr>
        <w:t xml:space="preserve"> </w:t>
      </w:r>
      <w:r>
        <w:rPr>
          <w:spacing w:val="-1"/>
        </w:rPr>
        <w:t>appropriate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policy.</w:t>
      </w:r>
    </w:p>
    <w:p w:rsidR="00395CAF" w:rsidRDefault="00FA41F8" w14:paraId="28667AB8" w14:textId="5898DF91">
      <w:pPr>
        <w:pStyle w:val="BodyText"/>
        <w:numPr>
          <w:ilvl w:val="0"/>
          <w:numId w:val="5"/>
        </w:numPr>
        <w:tabs>
          <w:tab w:val="left" w:pos="460"/>
        </w:tabs>
        <w:ind w:right="935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6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cancel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prohibit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external</w:t>
      </w:r>
      <w:r>
        <w:rPr>
          <w:spacing w:val="-5"/>
        </w:rPr>
        <w:t xml:space="preserve"> </w:t>
      </w:r>
      <w:r>
        <w:rPr>
          <w:spacing w:val="-1"/>
        </w:rPr>
        <w:t>speaker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87"/>
          <w:w w:val="99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rPr>
          <w:spacing w:val="-1"/>
        </w:rPr>
        <w:t>herein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followed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relevant</w:t>
      </w:r>
      <w:r>
        <w:rPr>
          <w:spacing w:val="-4"/>
        </w:rPr>
        <w:t xml:space="preserve"> </w:t>
      </w:r>
      <w:r>
        <w:rPr>
          <w:spacing w:val="-1"/>
        </w:rPr>
        <w:t>health,</w:t>
      </w:r>
      <w:r>
        <w:rPr>
          <w:spacing w:val="-6"/>
        </w:rPr>
        <w:t xml:space="preserve"> </w:t>
      </w: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rPr>
          <w:spacing w:val="-1"/>
        </w:rPr>
        <w:t>criteria</w:t>
      </w:r>
      <w:r>
        <w:rPr>
          <w:spacing w:val="-5"/>
        </w:rPr>
        <w:t xml:space="preserve"> </w:t>
      </w:r>
      <w:r>
        <w:rPr>
          <w:spacing w:val="-1"/>
        </w:rP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met.</w:t>
      </w:r>
      <w:r w:rsidR="009A20F3">
        <w:t xml:space="preserve"> This falls in line with the Charity Commissions’ Complaint toolkit chapter 5 ‘Protecting Charities from harm’.</w:t>
      </w:r>
    </w:p>
    <w:p w:rsidR="00D74000" w:rsidP="00D74000" w:rsidRDefault="00D74000" w14:paraId="2939C16A" w14:textId="40F88E2D">
      <w:pPr>
        <w:pStyle w:val="BodyText"/>
        <w:widowControl/>
        <w:numPr>
          <w:ilvl w:val="0"/>
          <w:numId w:val="5"/>
        </w:numPr>
        <w:ind w:right="935"/>
      </w:pPr>
      <w:r>
        <w:t xml:space="preserve">Policy previously passed by Union Council </w:t>
      </w:r>
      <w:hyperlink w:history="1" r:id="rId10">
        <w:r w:rsidRPr="00D74000">
          <w:rPr>
            <w:rStyle w:val="Hyperlink"/>
          </w:rPr>
          <w:t>[L</w:t>
        </w:r>
        <w:r w:rsidRPr="00D74000">
          <w:rPr>
            <w:rStyle w:val="Hyperlink"/>
          </w:rPr>
          <w:t>I</w:t>
        </w:r>
        <w:r w:rsidRPr="00D74000">
          <w:rPr>
            <w:rStyle w:val="Hyperlink"/>
          </w:rPr>
          <w:t>NK]</w:t>
        </w:r>
      </w:hyperlink>
      <w:r>
        <w:t>, sets out a view of opposition to the Government PREVENT legislation. We do however undertake monitoring of UEA’s engagement with and adherence to the legislation.</w:t>
      </w:r>
    </w:p>
    <w:p w:rsidR="00395CAF" w:rsidRDefault="00395CAF" w14:paraId="7E7EA14F" w14:textId="77777777">
      <w:pPr>
        <w:spacing w:before="11"/>
        <w:rPr>
          <w:rFonts w:ascii="Verdana" w:hAnsi="Verdana" w:eastAsia="Verdana" w:cs="Verdana"/>
          <w:sz w:val="17"/>
          <w:szCs w:val="17"/>
        </w:rPr>
      </w:pPr>
    </w:p>
    <w:p w:rsidR="00395CAF" w:rsidRDefault="00FA41F8" w14:paraId="5AFF43F1" w14:textId="77777777">
      <w:pPr>
        <w:pStyle w:val="Heading2"/>
        <w:rPr>
          <w:b w:val="0"/>
          <w:bCs w:val="0"/>
        </w:rPr>
      </w:pPr>
      <w:r>
        <w:rPr>
          <w:spacing w:val="-1"/>
        </w:rPr>
        <w:t>Initial</w:t>
      </w:r>
      <w:r>
        <w:rPr>
          <w:spacing w:val="-5"/>
        </w:rPr>
        <w:t xml:space="preserve"> </w:t>
      </w:r>
      <w:r>
        <w:rPr>
          <w:spacing w:val="-1"/>
        </w:rPr>
        <w:t>process</w:t>
      </w:r>
    </w:p>
    <w:p w:rsidR="00395CAF" w:rsidRDefault="00FA41F8" w14:paraId="0DDE524A" w14:textId="77777777">
      <w:pPr>
        <w:pStyle w:val="BodyText"/>
        <w:numPr>
          <w:ilvl w:val="0"/>
          <w:numId w:val="4"/>
        </w:numPr>
        <w:tabs>
          <w:tab w:val="left" w:pos="460"/>
        </w:tabs>
        <w:spacing w:before="2" w:line="219" w:lineRule="exact"/>
        <w:rPr>
          <w:rFonts w:cs="Verdana"/>
        </w:rPr>
      </w:pPr>
      <w:r>
        <w:rPr>
          <w:rFonts w:cs="Verdana"/>
          <w:spacing w:val="-1"/>
        </w:rPr>
        <w:t>The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Union’s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 xml:space="preserve">external </w:t>
      </w:r>
      <w:r>
        <w:rPr>
          <w:rFonts w:cs="Verdana"/>
        </w:rPr>
        <w:t>speaker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request form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requires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event</w:t>
      </w:r>
      <w:r>
        <w:rPr>
          <w:rFonts w:cs="Verdana"/>
        </w:rPr>
        <w:t xml:space="preserve"> </w:t>
      </w:r>
      <w:proofErr w:type="spellStart"/>
      <w:r>
        <w:rPr>
          <w:rFonts w:cs="Verdana"/>
          <w:spacing w:val="-1"/>
        </w:rPr>
        <w:t>organisers</w:t>
      </w:r>
      <w:proofErr w:type="spellEnd"/>
      <w:r>
        <w:rPr>
          <w:rFonts w:cs="Verdana"/>
          <w:spacing w:val="-2"/>
        </w:rPr>
        <w:t xml:space="preserve"> </w:t>
      </w:r>
      <w:r>
        <w:rPr>
          <w:rFonts w:cs="Verdana"/>
        </w:rPr>
        <w:t xml:space="preserve">to </w:t>
      </w:r>
      <w:r>
        <w:rPr>
          <w:rFonts w:cs="Verdana"/>
          <w:spacing w:val="-1"/>
        </w:rPr>
        <w:t>provide:</w:t>
      </w:r>
    </w:p>
    <w:p w:rsidRPr="00E30E4F" w:rsidR="00E30E4F" w:rsidRDefault="00E30E4F" w14:paraId="204B7031" w14:textId="6D9467F2">
      <w:pPr>
        <w:pStyle w:val="BodyText"/>
        <w:numPr>
          <w:ilvl w:val="1"/>
          <w:numId w:val="4"/>
        </w:numPr>
        <w:tabs>
          <w:tab w:val="left" w:pos="1181"/>
        </w:tabs>
        <w:spacing w:line="218" w:lineRule="exact"/>
      </w:pPr>
      <w:r>
        <w:t xml:space="preserve">Provide </w:t>
      </w:r>
      <w:r w:rsidR="00503302">
        <w:t xml:space="preserve">20 working </w:t>
      </w:r>
      <w:proofErr w:type="spellStart"/>
      <w:r w:rsidR="00503302">
        <w:t>days notice</w:t>
      </w:r>
      <w:proofErr w:type="spellEnd"/>
      <w:r w:rsidR="00503302">
        <w:t xml:space="preserve"> of the proposed event with speaker attending including times, dates and location</w:t>
      </w:r>
    </w:p>
    <w:p w:rsidR="00395CAF" w:rsidRDefault="00FA41F8" w14:paraId="25079D47" w14:textId="2ECD97F5">
      <w:pPr>
        <w:pStyle w:val="BodyText"/>
        <w:numPr>
          <w:ilvl w:val="1"/>
          <w:numId w:val="4"/>
        </w:numPr>
        <w:tabs>
          <w:tab w:val="left" w:pos="1181"/>
        </w:tabs>
        <w:spacing w:line="218" w:lineRule="exact"/>
      </w:pPr>
      <w:r>
        <w:rPr>
          <w:spacing w:val="-1"/>
        </w:rPr>
        <w:t>Expected</w:t>
      </w:r>
      <w:r>
        <w:rPr>
          <w:spacing w:val="-8"/>
        </w:rPr>
        <w:t xml:space="preserve"> </w:t>
      </w:r>
      <w:r>
        <w:rPr>
          <w:spacing w:val="-1"/>
        </w:rP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attendees</w:t>
      </w:r>
      <w:r w:rsidR="009462C8">
        <w:rPr>
          <w:spacing w:val="-1"/>
        </w:rPr>
        <w:t xml:space="preserve"> (as accurate as possible)</w:t>
      </w:r>
    </w:p>
    <w:p w:rsidR="00395CAF" w:rsidRDefault="00FA41F8" w14:paraId="30296FB5" w14:textId="77777777">
      <w:pPr>
        <w:pStyle w:val="BodyText"/>
        <w:numPr>
          <w:ilvl w:val="1"/>
          <w:numId w:val="4"/>
        </w:numPr>
        <w:tabs>
          <w:tab w:val="left" w:pos="1181"/>
        </w:tabs>
        <w:spacing w:line="218" w:lineRule="exact"/>
      </w:pPr>
      <w:r>
        <w:rPr>
          <w:spacing w:val="-1"/>
        </w:rPr>
        <w:t>Confirm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rPr>
          <w:spacing w:val="-1"/>
        </w:rPr>
        <w:t>only,</w:t>
      </w:r>
      <w:r>
        <w:rPr>
          <w:spacing w:val="-6"/>
        </w:rPr>
        <w:t xml:space="preserve"> </w:t>
      </w:r>
      <w:r>
        <w:rPr>
          <w:spacing w:val="-1"/>
        </w:rPr>
        <w:t>invitation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6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rPr>
          <w:spacing w:val="-1"/>
        </w:rPr>
        <w:t>public</w:t>
      </w:r>
    </w:p>
    <w:p w:rsidR="00395CAF" w:rsidRDefault="00FA41F8" w14:paraId="40AF2E19" w14:textId="77777777">
      <w:pPr>
        <w:pStyle w:val="BodyText"/>
        <w:numPr>
          <w:ilvl w:val="1"/>
          <w:numId w:val="4"/>
        </w:numPr>
        <w:tabs>
          <w:tab w:val="left" w:pos="1181"/>
        </w:tabs>
        <w:spacing w:line="218" w:lineRule="exact"/>
        <w:rPr>
          <w:rFonts w:cs="Verdana"/>
        </w:rPr>
      </w:pPr>
      <w:r>
        <w:rPr>
          <w:spacing w:val="-1"/>
        </w:rPr>
        <w:t>Con</w:t>
      </w:r>
      <w:r>
        <w:rPr>
          <w:rFonts w:cs="Verdana"/>
          <w:spacing w:val="-1"/>
        </w:rPr>
        <w:t>firm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any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1"/>
        </w:rPr>
        <w:t>external speakers’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1"/>
        </w:rPr>
        <w:t>affiliations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(specifically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1"/>
        </w:rPr>
        <w:t>where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they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are</w:t>
      </w:r>
      <w:r>
        <w:rPr>
          <w:rFonts w:cs="Verdana"/>
          <w:spacing w:val="-1"/>
        </w:rPr>
        <w:t xml:space="preserve"> </w:t>
      </w:r>
      <w:r>
        <w:rPr>
          <w:rFonts w:cs="Verdana"/>
        </w:rPr>
        <w:t>political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or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religious)</w:t>
      </w:r>
    </w:p>
    <w:p w:rsidR="00395CAF" w:rsidRDefault="00FA41F8" w14:paraId="1B884987" w14:textId="77777777">
      <w:pPr>
        <w:pStyle w:val="BodyText"/>
        <w:numPr>
          <w:ilvl w:val="1"/>
          <w:numId w:val="4"/>
        </w:numPr>
        <w:tabs>
          <w:tab w:val="left" w:pos="1181"/>
        </w:tabs>
        <w:spacing w:line="218" w:lineRule="exact"/>
      </w:pPr>
      <w:r>
        <w:rPr>
          <w:spacing w:val="-1"/>
        </w:rPr>
        <w:t>Declaration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controversy</w:t>
      </w:r>
      <w:r>
        <w:rPr>
          <w:spacing w:val="-7"/>
        </w:rPr>
        <w:t xml:space="preserve"> </w:t>
      </w:r>
      <w:r>
        <w:rPr>
          <w:spacing w:val="-1"/>
        </w:rPr>
        <w:t>attracted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speaker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topic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past</w:t>
      </w:r>
    </w:p>
    <w:p w:rsidR="00395CAF" w:rsidRDefault="00FA41F8" w14:paraId="56798EB7" w14:textId="7FE85F6E">
      <w:pPr>
        <w:pStyle w:val="BodyText"/>
        <w:numPr>
          <w:ilvl w:val="1"/>
          <w:numId w:val="4"/>
        </w:numPr>
        <w:tabs>
          <w:tab w:val="left" w:pos="1181"/>
        </w:tabs>
        <w:spacing w:line="218" w:lineRule="exact"/>
      </w:pPr>
      <w:r>
        <w:rPr>
          <w:spacing w:val="-1"/>
        </w:rPr>
        <w:t>Confirmation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speaker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likely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attract</w:t>
      </w:r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interest</w:t>
      </w:r>
      <w:r w:rsidR="0007302C">
        <w:t xml:space="preserve"> or </w:t>
      </w:r>
      <w:r w:rsidR="009462C8">
        <w:t xml:space="preserve">mass student </w:t>
      </w:r>
      <w:r w:rsidR="0007302C">
        <w:t>interest</w:t>
      </w:r>
      <w:r w:rsidR="009462C8">
        <w:t xml:space="preserve"> online (social media)</w:t>
      </w:r>
      <w:r>
        <w:rPr>
          <w:spacing w:val="-4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-1"/>
        </w:rPr>
        <w:t>why?</w:t>
      </w:r>
    </w:p>
    <w:p w:rsidR="00395CAF" w:rsidRDefault="00FA41F8" w14:paraId="1064F80C" w14:textId="77777777">
      <w:pPr>
        <w:pStyle w:val="BodyText"/>
        <w:numPr>
          <w:ilvl w:val="1"/>
          <w:numId w:val="4"/>
        </w:numPr>
        <w:tabs>
          <w:tab w:val="left" w:pos="1181"/>
        </w:tabs>
      </w:pPr>
      <w:r>
        <w:rPr>
          <w:spacing w:val="-1"/>
        </w:rPr>
        <w:t>Confirmation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website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7"/>
        </w:rPr>
        <w:t xml:space="preserve"> </w:t>
      </w:r>
      <w:r>
        <w:rPr>
          <w:spacing w:val="-1"/>
        </w:rPr>
        <w:t>(where</w:t>
      </w:r>
      <w:r>
        <w:rPr>
          <w:spacing w:val="-6"/>
        </w:rPr>
        <w:t xml:space="preserve"> </w:t>
      </w:r>
      <w:r>
        <w:rPr>
          <w:spacing w:val="-1"/>
        </w:rPr>
        <w:t>relevant)</w:t>
      </w:r>
      <w:r>
        <w:rPr>
          <w:spacing w:val="-7"/>
        </w:rPr>
        <w:t xml:space="preserve"> </w:t>
      </w:r>
      <w:r>
        <w:rPr>
          <w:spacing w:val="-1"/>
        </w:rPr>
        <w:t>providing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speaker</w:t>
      </w:r>
    </w:p>
    <w:p w:rsidR="00395CAF" w:rsidRDefault="00FA41F8" w14:paraId="0C8C979D" w14:textId="77777777">
      <w:pPr>
        <w:pStyle w:val="BodyText"/>
        <w:numPr>
          <w:ilvl w:val="1"/>
          <w:numId w:val="4"/>
        </w:numPr>
        <w:tabs>
          <w:tab w:val="left" w:pos="1181"/>
        </w:tabs>
        <w:spacing w:before="2"/>
        <w:ind w:right="594"/>
      </w:pP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disclose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rPr>
          <w:spacing w:val="-1"/>
        </w:rPr>
        <w:t>speaker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event/booking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-6"/>
        </w:rPr>
        <w:t xml:space="preserve"> </w:t>
      </w:r>
      <w:r>
        <w:rPr>
          <w:spacing w:val="-1"/>
        </w:rPr>
        <w:t>cancelled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could</w:t>
      </w:r>
      <w:r>
        <w:rPr>
          <w:spacing w:val="97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referral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8"/>
        </w:rPr>
        <w:t xml:space="preserve"> </w:t>
      </w:r>
      <w:r>
        <w:t>action</w:t>
      </w:r>
    </w:p>
    <w:p w:rsidRPr="009462C8" w:rsidR="009462C8" w:rsidRDefault="00FA41F8" w14:paraId="7C8D3F50" w14:textId="77777777">
      <w:pPr>
        <w:pStyle w:val="BodyText"/>
        <w:numPr>
          <w:ilvl w:val="0"/>
          <w:numId w:val="4"/>
        </w:numPr>
        <w:tabs>
          <w:tab w:val="left" w:pos="460"/>
        </w:tabs>
        <w:ind w:right="277"/>
      </w:pPr>
      <w:r>
        <w:t>On</w:t>
      </w:r>
      <w:r>
        <w:rPr>
          <w:spacing w:val="-7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Opportunities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speakers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Google</w:t>
      </w:r>
      <w:r>
        <w:rPr>
          <w:spacing w:val="-4"/>
        </w:rPr>
        <w:t xml:space="preserve"> </w:t>
      </w:r>
      <w:r>
        <w:rPr>
          <w:spacing w:val="-1"/>
        </w:rPr>
        <w:t>(after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looking</w:t>
      </w:r>
      <w:r>
        <w:rPr>
          <w:spacing w:val="-6"/>
        </w:rPr>
        <w:t xml:space="preserve"> </w:t>
      </w:r>
      <w:r>
        <w:t>at</w:t>
      </w:r>
      <w:r>
        <w:rPr>
          <w:spacing w:val="95"/>
          <w:w w:val="99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web</w:t>
      </w:r>
      <w:r>
        <w:rPr>
          <w:spacing w:val="-4"/>
        </w:rPr>
        <w:t xml:space="preserve"> </w:t>
      </w:r>
      <w:r>
        <w:rPr>
          <w:spacing w:val="-1"/>
        </w:rPr>
        <w:t>link</w:t>
      </w:r>
      <w:r>
        <w:rPr>
          <w:spacing w:val="-5"/>
        </w:rPr>
        <w:t xml:space="preserve"> </w:t>
      </w:r>
      <w:r>
        <w:rPr>
          <w:spacing w:val="-1"/>
        </w:rPr>
        <w:t>provided)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5"/>
        </w:rPr>
        <w:t xml:space="preserve"> </w:t>
      </w:r>
      <w:r>
        <w:rPr>
          <w:spacing w:val="-1"/>
        </w:rPr>
        <w:t>pages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found).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95"/>
          <w:w w:val="99"/>
        </w:rPr>
        <w:t xml:space="preserve"> </w:t>
      </w:r>
      <w:r>
        <w:rPr>
          <w:spacing w:val="-1"/>
        </w:rPr>
        <w:t>then</w:t>
      </w:r>
      <w:r>
        <w:rPr>
          <w:spacing w:val="-6"/>
        </w:rPr>
        <w:t xml:space="preserve"> </w:t>
      </w:r>
      <w:r>
        <w:rPr>
          <w:spacing w:val="-1"/>
        </w:rPr>
        <w:t>noted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link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speaker.</w:t>
      </w:r>
      <w:r w:rsidR="009462C8">
        <w:rPr>
          <w:spacing w:val="-1"/>
        </w:rPr>
        <w:t xml:space="preserve"> </w:t>
      </w:r>
    </w:p>
    <w:p w:rsidR="00395CAF" w:rsidRDefault="009462C8" w14:paraId="08A11ECE" w14:textId="0021B2BD">
      <w:pPr>
        <w:pStyle w:val="BodyText"/>
        <w:numPr>
          <w:ilvl w:val="0"/>
          <w:numId w:val="4"/>
        </w:numPr>
        <w:tabs>
          <w:tab w:val="left" w:pos="460"/>
        </w:tabs>
        <w:ind w:right="277"/>
      </w:pPr>
      <w:r>
        <w:rPr>
          <w:spacing w:val="-1"/>
        </w:rPr>
        <w:t xml:space="preserve">We will also check their current following on Twitter, Facebook, </w:t>
      </w:r>
      <w:proofErr w:type="spellStart"/>
      <w:r>
        <w:rPr>
          <w:spacing w:val="-1"/>
        </w:rPr>
        <w:t>Youtube</w:t>
      </w:r>
      <w:proofErr w:type="spellEnd"/>
      <w:r w:rsidR="00503302">
        <w:rPr>
          <w:spacing w:val="-1"/>
        </w:rPr>
        <w:t xml:space="preserve">, </w:t>
      </w:r>
      <w:proofErr w:type="spellStart"/>
      <w:r w:rsidR="00503302">
        <w:rPr>
          <w:spacing w:val="-1"/>
        </w:rPr>
        <w:t>LinkedIN</w:t>
      </w:r>
      <w:proofErr w:type="spellEnd"/>
      <w:r>
        <w:rPr>
          <w:spacing w:val="-1"/>
        </w:rPr>
        <w:t xml:space="preserve"> and Instagram should they have public profile</w:t>
      </w:r>
      <w:r w:rsidR="00D74000">
        <w:rPr>
          <w:spacing w:val="-1"/>
        </w:rPr>
        <w:t xml:space="preserve"> to gather an estimation of following and popularity.</w:t>
      </w:r>
    </w:p>
    <w:p w:rsidR="00395CAF" w:rsidRDefault="00FA41F8" w14:paraId="2827843A" w14:textId="79BDE29A">
      <w:pPr>
        <w:pStyle w:val="BodyText"/>
        <w:numPr>
          <w:ilvl w:val="0"/>
          <w:numId w:val="4"/>
        </w:numPr>
        <w:tabs>
          <w:tab w:val="left" w:pos="460"/>
        </w:tabs>
        <w:spacing w:line="242" w:lineRule="auto"/>
        <w:ind w:right="594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Opportunities</w:t>
      </w:r>
      <w:r>
        <w:rPr>
          <w:spacing w:val="-7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 w:rsidR="009A20F3">
        <w:t>maximize its links in the sector to maintain up to date knowledge on</w:t>
      </w:r>
      <w:r>
        <w:rPr>
          <w:spacing w:val="-6"/>
        </w:rPr>
        <w:t xml:space="preserve"> </w:t>
      </w:r>
      <w:r>
        <w:rPr>
          <w:spacing w:val="-1"/>
        </w:rPr>
        <w:t>controversial</w:t>
      </w:r>
      <w:r>
        <w:rPr>
          <w:spacing w:val="-5"/>
        </w:rPr>
        <w:t xml:space="preserve"> </w:t>
      </w:r>
      <w:r>
        <w:rPr>
          <w:spacing w:val="-1"/>
        </w:rPr>
        <w:t>speakers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103"/>
        </w:rPr>
        <w:t xml:space="preserve"> </w:t>
      </w:r>
      <w:r>
        <w:t>liaise</w:t>
      </w:r>
      <w:r>
        <w:rPr>
          <w:spacing w:val="-5"/>
        </w:rPr>
        <w:t xml:space="preserve"> </w:t>
      </w:r>
      <w:r>
        <w:rPr>
          <w:spacing w:val="-1"/>
        </w:rPr>
        <w:t>closely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 w:rsidR="00D74000">
        <w:rPr>
          <w:spacing w:val="-1"/>
        </w:rPr>
        <w:t xml:space="preserve"> groups, the Multi Faith Centre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University</w:t>
      </w:r>
      <w:r>
        <w:rPr>
          <w:spacing w:val="-4"/>
        </w:rPr>
        <w:t xml:space="preserve"> </w:t>
      </w:r>
      <w:r w:rsidR="00D74000">
        <w:rPr>
          <w:spacing w:val="-4"/>
        </w:rPr>
        <w:t xml:space="preserve">colleagues in particular </w:t>
      </w:r>
      <w:r>
        <w:rPr>
          <w:spacing w:val="-1"/>
        </w:rPr>
        <w:t>security.</w:t>
      </w:r>
      <w:r w:rsidR="00CE1335">
        <w:rPr>
          <w:spacing w:val="-1"/>
        </w:rPr>
        <w:t xml:space="preserve"> All opportunities staff will be trained annually on the implementation and upholding this process.</w:t>
      </w:r>
    </w:p>
    <w:p w:rsidR="00395CAF" w:rsidRDefault="00FA41F8" w14:paraId="0F08722D" w14:textId="469D0061">
      <w:pPr>
        <w:pStyle w:val="BodyText"/>
        <w:numPr>
          <w:ilvl w:val="0"/>
          <w:numId w:val="4"/>
        </w:numPr>
        <w:tabs>
          <w:tab w:val="left" w:pos="460"/>
        </w:tabs>
        <w:spacing w:before="4" w:line="218" w:lineRule="exact"/>
        <w:ind w:right="867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Opportunities</w:t>
      </w:r>
      <w:r>
        <w:rPr>
          <w:spacing w:val="-8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 w:rsidR="009A20F3">
        <w:rPr>
          <w:spacing w:val="-1"/>
        </w:rPr>
        <w:t>all speakers</w:t>
      </w:r>
      <w:r>
        <w:rPr>
          <w:spacing w:val="-1"/>
        </w:rPr>
        <w:t>.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refer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105"/>
          <w:w w:val="99"/>
        </w:rPr>
        <w:t xml:space="preserve"> </w:t>
      </w:r>
      <w:r>
        <w:rPr>
          <w:spacing w:val="-1"/>
        </w:rPr>
        <w:t>speakers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6"/>
        </w:rPr>
        <w:t xml:space="preserve"> </w:t>
      </w:r>
      <w:r>
        <w:rPr>
          <w:spacing w:val="-1"/>
        </w:rPr>
        <w:t>exploration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Chair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Trustee</w:t>
      </w:r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 w:rsidR="00CE1335">
        <w:rPr>
          <w:spacing w:val="1"/>
        </w:rPr>
        <w:t>Senior Post Holder (SPH hereafter)</w:t>
      </w:r>
      <w:r>
        <w:t>.</w:t>
      </w:r>
    </w:p>
    <w:p w:rsidR="00395CAF" w:rsidRDefault="00FA41F8" w14:paraId="5210D84D" w14:textId="5F5FD912">
      <w:pPr>
        <w:pStyle w:val="BodyText"/>
        <w:numPr>
          <w:ilvl w:val="0"/>
          <w:numId w:val="4"/>
        </w:numPr>
        <w:tabs>
          <w:tab w:val="left" w:pos="460"/>
        </w:tabs>
        <w:spacing w:line="218" w:lineRule="exact"/>
        <w:ind w:right="867"/>
      </w:pP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hyperlinks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most</w:t>
      </w:r>
      <w:r>
        <w:rPr>
          <w:spacing w:val="-1"/>
        </w:rPr>
        <w:t xml:space="preserve"> relevant</w:t>
      </w:r>
      <w:r>
        <w:rPr>
          <w:spacing w:val="-3"/>
        </w:rPr>
        <w:t xml:space="preserve"> </w:t>
      </w:r>
      <w:r>
        <w:rPr>
          <w:spacing w:val="-1"/>
        </w:rPr>
        <w:t>Google</w:t>
      </w:r>
      <w:r w:rsidR="00D74000">
        <w:rPr>
          <w:spacing w:val="-1"/>
        </w:rPr>
        <w:t xml:space="preserve"> </w:t>
      </w:r>
      <w:r>
        <w:rPr>
          <w:spacing w:val="-1"/>
        </w:rPr>
        <w:t>results</w:t>
      </w:r>
      <w:r w:rsidR="00D74000">
        <w:rPr>
          <w:spacing w:val="-1"/>
        </w:rPr>
        <w:t xml:space="preserve"> and</w:t>
      </w:r>
      <w:r w:rsidR="00503302">
        <w:rPr>
          <w:spacing w:val="-1"/>
        </w:rPr>
        <w:t xml:space="preserve"> any public</w:t>
      </w:r>
      <w:r w:rsidR="00D74000">
        <w:rPr>
          <w:spacing w:val="-1"/>
        </w:rPr>
        <w:t xml:space="preserve"> social media profile links.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speakers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cause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75"/>
          <w:w w:val="99"/>
        </w:rPr>
        <w:t xml:space="preserve"> </w:t>
      </w:r>
      <w:r>
        <w:rPr>
          <w:spacing w:val="-1"/>
        </w:rPr>
        <w:t>concern.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others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 w:rsidR="007A4E9F">
        <w:rPr>
          <w:spacing w:val="-1"/>
        </w:rPr>
        <w:t>approved and will be sent point 7 of this policy’s preamble to uphold their responsibilities.</w:t>
      </w:r>
    </w:p>
    <w:p w:rsidR="00395CAF" w:rsidRDefault="00395CAF" w14:paraId="6B46E566" w14:textId="77777777">
      <w:pPr>
        <w:spacing w:before="6"/>
        <w:rPr>
          <w:rFonts w:ascii="Verdana" w:hAnsi="Verdana" w:eastAsia="Verdana" w:cs="Verdana"/>
          <w:sz w:val="17"/>
          <w:szCs w:val="17"/>
        </w:rPr>
      </w:pPr>
    </w:p>
    <w:p w:rsidR="00395CAF" w:rsidRDefault="00FA41F8" w14:paraId="19DB7BAF" w14:textId="77777777">
      <w:pPr>
        <w:pStyle w:val="Heading2"/>
        <w:rPr>
          <w:b w:val="0"/>
          <w:bCs w:val="0"/>
        </w:rPr>
      </w:pPr>
      <w:r>
        <w:rPr>
          <w:spacing w:val="-1"/>
        </w:rPr>
        <w:t>Referred</w:t>
      </w:r>
      <w:r>
        <w:rPr>
          <w:spacing w:val="-5"/>
        </w:rPr>
        <w:t xml:space="preserve"> </w:t>
      </w:r>
      <w:r>
        <w:rPr>
          <w:spacing w:val="-1"/>
        </w:rPr>
        <w:t>speakers</w:t>
      </w:r>
    </w:p>
    <w:p w:rsidR="00395CAF" w:rsidRDefault="00FA41F8" w14:paraId="1424A558" w14:textId="62521662">
      <w:pPr>
        <w:pStyle w:val="BodyText"/>
        <w:numPr>
          <w:ilvl w:val="0"/>
          <w:numId w:val="3"/>
        </w:numPr>
        <w:tabs>
          <w:tab w:val="left" w:pos="460"/>
        </w:tabs>
        <w:spacing w:before="2"/>
        <w:ind w:right="640"/>
        <w:jc w:val="left"/>
      </w:pP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events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referred</w:t>
      </w:r>
      <w:r>
        <w:rPr>
          <w:spacing w:val="-4"/>
        </w:rPr>
        <w:t xml:space="preserve"> </w:t>
      </w:r>
      <w:r>
        <w:t>speakers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investigated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 w:rsidR="00CE1335">
        <w:t>SPH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Trustee</w:t>
      </w:r>
      <w:r>
        <w:rPr>
          <w:spacing w:val="77"/>
          <w:w w:val="99"/>
        </w:rPr>
        <w:t xml:space="preserve"> </w:t>
      </w:r>
      <w:r>
        <w:rPr>
          <w:spacing w:val="-1"/>
        </w:rPr>
        <w:t>Board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behalf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Trustee</w:t>
      </w:r>
      <w:r>
        <w:rPr>
          <w:spacing w:val="-5"/>
        </w:rPr>
        <w:t xml:space="preserve"> </w:t>
      </w:r>
      <w:r>
        <w:rPr>
          <w:spacing w:val="-1"/>
        </w:rPr>
        <w:t>Board.</w:t>
      </w:r>
    </w:p>
    <w:p w:rsidR="00395CAF" w:rsidRDefault="00FA41F8" w14:paraId="5CE7E05B" w14:textId="3FA40AFB">
      <w:pPr>
        <w:pStyle w:val="BodyText"/>
        <w:numPr>
          <w:ilvl w:val="0"/>
          <w:numId w:val="3"/>
        </w:numPr>
        <w:tabs>
          <w:tab w:val="left" w:pos="460"/>
        </w:tabs>
        <w:ind w:right="451"/>
        <w:jc w:val="left"/>
      </w:pP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short</w:t>
      </w:r>
      <w:r>
        <w:rPr>
          <w:spacing w:val="-4"/>
        </w:rPr>
        <w:t xml:space="preserve"> </w:t>
      </w:r>
      <w:r>
        <w:rPr>
          <w:spacing w:val="-1"/>
        </w:rPr>
        <w:t>investigation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speaker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that,</w:t>
      </w:r>
      <w:r>
        <w:rPr>
          <w:spacing w:val="-4"/>
        </w:rPr>
        <w:t xml:space="preserve"> </w:t>
      </w:r>
      <w:r>
        <w:rPr>
          <w:spacing w:val="-1"/>
        </w:rPr>
        <w:t>wherever</w:t>
      </w:r>
      <w:r>
        <w:rPr>
          <w:spacing w:val="-6"/>
        </w:rPr>
        <w:t xml:space="preserve"> </w:t>
      </w:r>
      <w:r>
        <w:rPr>
          <w:spacing w:val="-1"/>
        </w:rPr>
        <w:t>possible,</w:t>
      </w:r>
      <w:r>
        <w:rPr>
          <w:spacing w:val="-6"/>
        </w:rPr>
        <w:t xml:space="preserve"> </w:t>
      </w:r>
      <w:r>
        <w:rPr>
          <w:spacing w:val="-1"/>
        </w:rPr>
        <w:t>takes</w:t>
      </w:r>
      <w:r>
        <w:rPr>
          <w:spacing w:val="99"/>
          <w:w w:val="99"/>
        </w:rPr>
        <w:t xml:space="preserve"> </w:t>
      </w:r>
      <w:r>
        <w:rPr>
          <w:spacing w:val="-1"/>
        </w:rPr>
        <w:t>representations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 w:rsidR="00CE1335">
        <w:rPr>
          <w:spacing w:val="-1"/>
        </w:rPr>
        <w:t>group</w:t>
      </w:r>
      <w:r>
        <w:rPr>
          <w:spacing w:val="-1"/>
        </w:rPr>
        <w:t>/officer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booking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wide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concerned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105"/>
        </w:rPr>
        <w:t xml:space="preserve"> </w:t>
      </w:r>
      <w:r>
        <w:rPr>
          <w:spacing w:val="-1"/>
        </w:rPr>
        <w:t>groups,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rPr>
          <w:spacing w:val="-1"/>
        </w:rPr>
        <w:t>officials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external</w:t>
      </w:r>
      <w:r>
        <w:rPr>
          <w:spacing w:val="-6"/>
        </w:rPr>
        <w:t xml:space="preserve"> </w:t>
      </w:r>
      <w:r>
        <w:t>bodies.</w:t>
      </w:r>
    </w:p>
    <w:p w:rsidR="00395CAF" w:rsidRDefault="00FA41F8" w14:paraId="4696F686" w14:textId="77777777">
      <w:pPr>
        <w:pStyle w:val="BodyText"/>
        <w:numPr>
          <w:ilvl w:val="0"/>
          <w:numId w:val="3"/>
        </w:numPr>
        <w:tabs>
          <w:tab w:val="left" w:pos="460"/>
        </w:tabs>
        <w:spacing w:line="218" w:lineRule="exact"/>
        <w:jc w:val="left"/>
      </w:pP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rPr>
          <w:spacing w:val="-1"/>
        </w:rPr>
        <w:t>recommendations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assess</w:t>
      </w:r>
      <w:r>
        <w:rPr>
          <w:spacing w:val="-7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basis:</w:t>
      </w:r>
    </w:p>
    <w:p w:rsidR="00395CAF" w:rsidRDefault="00FA41F8" w14:paraId="287C4900" w14:textId="77777777">
      <w:pPr>
        <w:pStyle w:val="BodyText"/>
        <w:numPr>
          <w:ilvl w:val="1"/>
          <w:numId w:val="3"/>
        </w:numPr>
        <w:tabs>
          <w:tab w:val="left" w:pos="1181"/>
        </w:tabs>
        <w:rPr>
          <w:rFonts w:cs="Verdana"/>
        </w:rPr>
      </w:pPr>
      <w:r>
        <w:rPr>
          <w:rFonts w:cs="Verdana"/>
          <w:spacing w:val="-1"/>
        </w:rPr>
        <w:t>The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potential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for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any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decision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to limit</w:t>
      </w:r>
      <w:r>
        <w:rPr>
          <w:rFonts w:cs="Verdana"/>
          <w:spacing w:val="-1"/>
        </w:rPr>
        <w:t xml:space="preserve"> freedom </w:t>
      </w:r>
      <w:r>
        <w:rPr>
          <w:rFonts w:cs="Verdana"/>
        </w:rPr>
        <w:t>of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speech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as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per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the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university’s</w:t>
      </w:r>
      <w:r>
        <w:rPr>
          <w:rFonts w:cs="Verdana"/>
        </w:rPr>
        <w:t xml:space="preserve"> code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of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practice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in</w:t>
      </w:r>
    </w:p>
    <w:p w:rsidR="00395CAF" w:rsidRDefault="00FA41F8" w14:paraId="43094211" w14:textId="77777777">
      <w:pPr>
        <w:pStyle w:val="BodyText"/>
        <w:spacing w:before="2" w:line="219" w:lineRule="exact"/>
        <w:ind w:firstLine="0"/>
      </w:pPr>
      <w:r>
        <w:rPr>
          <w:spacing w:val="-1"/>
        </w:rPr>
        <w:t>pursuance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1986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rPr>
          <w:spacing w:val="-1"/>
        </w:rPr>
        <w:t>Act</w:t>
      </w:r>
    </w:p>
    <w:p w:rsidR="00395CAF" w:rsidRDefault="00FA41F8" w14:paraId="55386170" w14:textId="77777777">
      <w:pPr>
        <w:pStyle w:val="BodyText"/>
        <w:numPr>
          <w:ilvl w:val="1"/>
          <w:numId w:val="3"/>
        </w:numPr>
        <w:tabs>
          <w:tab w:val="left" w:pos="1181"/>
        </w:tabs>
        <w:ind w:right="461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going</w:t>
      </w:r>
      <w:r>
        <w:rPr>
          <w:spacing w:val="-4"/>
        </w:rPr>
        <w:t xml:space="preserve"> </w:t>
      </w:r>
      <w:r>
        <w:rPr>
          <w:spacing w:val="-1"/>
        </w:rPr>
        <w:t>ahead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breach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rPr>
          <w:spacing w:val="-1"/>
        </w:rPr>
        <w:t>opportunities</w:t>
      </w:r>
      <w:r>
        <w:rPr>
          <w:spacing w:val="59"/>
          <w:w w:val="99"/>
        </w:rPr>
        <w:t xml:space="preserve"> </w:t>
      </w:r>
      <w:r>
        <w:rPr>
          <w:spacing w:val="-1"/>
        </w:rPr>
        <w:t>policy</w:t>
      </w:r>
    </w:p>
    <w:p w:rsidR="00395CAF" w:rsidRDefault="00FA41F8" w14:paraId="6EFEE8AA" w14:textId="77777777">
      <w:pPr>
        <w:pStyle w:val="BodyText"/>
        <w:numPr>
          <w:ilvl w:val="1"/>
          <w:numId w:val="3"/>
        </w:numPr>
        <w:tabs>
          <w:tab w:val="left" w:pos="1181"/>
        </w:tabs>
        <w:spacing w:line="218" w:lineRule="exact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going</w:t>
      </w:r>
      <w:r>
        <w:rPr>
          <w:spacing w:val="-3"/>
        </w:rPr>
        <w:t xml:space="preserve"> </w:t>
      </w:r>
      <w:r>
        <w:rPr>
          <w:spacing w:val="-1"/>
        </w:rPr>
        <w:t>ahead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fail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wider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duties</w:t>
      </w:r>
    </w:p>
    <w:p w:rsidR="00395CAF" w:rsidRDefault="00FA41F8" w14:paraId="4430BFF0" w14:textId="77777777">
      <w:pPr>
        <w:pStyle w:val="BodyText"/>
        <w:numPr>
          <w:ilvl w:val="1"/>
          <w:numId w:val="3"/>
        </w:numPr>
        <w:tabs>
          <w:tab w:val="left" w:pos="1181"/>
        </w:tabs>
        <w:spacing w:line="218" w:lineRule="exact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going</w:t>
      </w:r>
      <w:r>
        <w:rPr>
          <w:spacing w:val="-5"/>
        </w:rPr>
        <w:t xml:space="preserve"> </w:t>
      </w:r>
      <w:r>
        <w:rPr>
          <w:spacing w:val="-1"/>
        </w:rPr>
        <w:t>ahead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4"/>
        </w:rPr>
        <w:t xml:space="preserve"> </w:t>
      </w:r>
      <w:r>
        <w:t>reputational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</w:p>
    <w:p w:rsidR="00395CAF" w:rsidRDefault="00FA41F8" w14:paraId="1D402F89" w14:textId="77777777">
      <w:pPr>
        <w:pStyle w:val="BodyText"/>
        <w:numPr>
          <w:ilvl w:val="1"/>
          <w:numId w:val="3"/>
        </w:numPr>
        <w:tabs>
          <w:tab w:val="left" w:pos="1181"/>
        </w:tabs>
        <w:rPr>
          <w:rFonts w:cs="Verdana"/>
        </w:rPr>
      </w:pPr>
      <w:r>
        <w:rPr>
          <w:rFonts w:cs="Verdana"/>
          <w:spacing w:val="-1"/>
        </w:rPr>
        <w:t>The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potential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for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the speaker’s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presence</w:t>
      </w:r>
      <w:r>
        <w:rPr>
          <w:rFonts w:cs="Verdana"/>
        </w:rPr>
        <w:t xml:space="preserve"> on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campus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1"/>
        </w:rPr>
        <w:t>to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cause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fear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or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alarm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to</w:t>
      </w:r>
      <w:r>
        <w:rPr>
          <w:rFonts w:cs="Verdana"/>
          <w:spacing w:val="-1"/>
        </w:rPr>
        <w:t xml:space="preserve"> </w:t>
      </w:r>
      <w:r>
        <w:rPr>
          <w:rFonts w:cs="Verdana"/>
        </w:rPr>
        <w:t>members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of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the student</w:t>
      </w:r>
    </w:p>
    <w:p w:rsidR="00395CAF" w:rsidRDefault="00FA41F8" w14:paraId="426C49F9" w14:textId="77777777">
      <w:pPr>
        <w:pStyle w:val="BodyText"/>
        <w:spacing w:before="2" w:line="219" w:lineRule="exact"/>
        <w:ind w:firstLine="0"/>
      </w:pPr>
      <w:r>
        <w:t>body</w:t>
      </w:r>
    </w:p>
    <w:p w:rsidRPr="00CE1335" w:rsidR="00CE1335" w:rsidRDefault="00FA41F8" w14:paraId="0309EF0E" w14:textId="77777777">
      <w:pPr>
        <w:pStyle w:val="BodyText"/>
        <w:numPr>
          <w:ilvl w:val="1"/>
          <w:numId w:val="3"/>
        </w:numPr>
        <w:tabs>
          <w:tab w:val="left" w:pos="1181"/>
        </w:tabs>
        <w:ind w:left="100" w:right="2084" w:firstLine="720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speakers</w:t>
      </w:r>
      <w:r>
        <w:rPr>
          <w:spacing w:val="-6"/>
        </w:rPr>
        <w:t xml:space="preserve"> </w:t>
      </w:r>
      <w:r>
        <w:rPr>
          <w:spacing w:val="-1"/>
        </w:rPr>
        <w:t>presence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campus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t>rise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breach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peace</w:t>
      </w:r>
      <w:r>
        <w:rPr>
          <w:spacing w:val="63"/>
          <w:w w:val="99"/>
        </w:rPr>
        <w:t xml:space="preserve"> </w:t>
      </w:r>
    </w:p>
    <w:p w:rsidR="00CE1335" w:rsidP="00CE1335" w:rsidRDefault="00CE1335" w14:paraId="29F91546" w14:textId="77777777">
      <w:pPr>
        <w:pStyle w:val="BodyText"/>
        <w:tabs>
          <w:tab w:val="left" w:pos="1181"/>
        </w:tabs>
        <w:ind w:left="100" w:right="2084" w:firstLine="0"/>
        <w:rPr>
          <w:spacing w:val="63"/>
          <w:w w:val="99"/>
        </w:rPr>
      </w:pPr>
    </w:p>
    <w:p w:rsidR="00395CAF" w:rsidP="00CE1335" w:rsidRDefault="00FA41F8" w14:paraId="4F5EBFEE" w14:textId="2F249872">
      <w:pPr>
        <w:pStyle w:val="BodyText"/>
        <w:tabs>
          <w:tab w:val="left" w:pos="1181"/>
        </w:tabs>
        <w:ind w:left="100" w:right="2084" w:firstLine="0"/>
      </w:pPr>
      <w:r>
        <w:rPr>
          <w:spacing w:val="-1"/>
        </w:rPr>
        <w:t>They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recommendations:</w:t>
      </w:r>
    </w:p>
    <w:p w:rsidR="00395CAF" w:rsidRDefault="00FA41F8" w14:paraId="00F5EB93" w14:textId="77777777">
      <w:pPr>
        <w:pStyle w:val="BodyText"/>
        <w:numPr>
          <w:ilvl w:val="0"/>
          <w:numId w:val="2"/>
        </w:numPr>
        <w:tabs>
          <w:tab w:val="left" w:pos="1181"/>
        </w:tabs>
        <w:spacing w:line="218" w:lineRule="exact"/>
      </w:pPr>
      <w: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risks</w:t>
      </w:r>
      <w:r>
        <w:rPr>
          <w:spacing w:val="-2"/>
        </w:rPr>
        <w:t xml:space="preserve"> </w:t>
      </w:r>
      <w:r>
        <w:rPr>
          <w:spacing w:val="-1"/>
        </w:rPr>
        <w:t>presented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permit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external</w:t>
      </w:r>
      <w:r>
        <w:rPr>
          <w:spacing w:val="-4"/>
        </w:rPr>
        <w:t xml:space="preserve"> </w:t>
      </w:r>
      <w:r>
        <w:t>speaker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spacing w:val="-1"/>
        </w:rPr>
        <w:t>ahead</w:t>
      </w:r>
    </w:p>
    <w:p w:rsidR="00395CAF" w:rsidRDefault="00FA41F8" w14:paraId="755B1F45" w14:textId="77777777">
      <w:pPr>
        <w:pStyle w:val="BodyText"/>
        <w:numPr>
          <w:ilvl w:val="0"/>
          <w:numId w:val="2"/>
        </w:numPr>
        <w:tabs>
          <w:tab w:val="left" w:pos="1181"/>
        </w:tabs>
        <w:ind w:right="594"/>
      </w:pPr>
      <w: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risks</w:t>
      </w:r>
      <w:r>
        <w:rPr>
          <w:spacing w:val="-2"/>
        </w:rPr>
        <w:t xml:space="preserve"> </w:t>
      </w:r>
      <w:r>
        <w:rPr>
          <w:spacing w:val="-1"/>
        </w:rPr>
        <w:t>presented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fully</w:t>
      </w:r>
      <w:r>
        <w:rPr>
          <w:spacing w:val="-5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external</w:t>
      </w:r>
      <w:r>
        <w:rPr>
          <w:spacing w:val="-5"/>
        </w:rPr>
        <w:t xml:space="preserve"> </w:t>
      </w:r>
      <w:r>
        <w:rPr>
          <w:spacing w:val="-1"/>
        </w:rPr>
        <w:t>speaker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spacing w:val="-1"/>
        </w:rPr>
        <w:t>ahead</w:t>
      </w:r>
      <w:r>
        <w:rPr>
          <w:spacing w:val="75"/>
          <w:w w:val="99"/>
        </w:rPr>
        <w:t xml:space="preserve"> </w:t>
      </w:r>
      <w:r>
        <w:rPr>
          <w:spacing w:val="-1"/>
        </w:rPr>
        <w:t>unrestricted</w:t>
      </w:r>
    </w:p>
    <w:p w:rsidR="00395CAF" w:rsidRDefault="00FA41F8" w14:paraId="43CB951A" w14:textId="77777777">
      <w:pPr>
        <w:pStyle w:val="BodyText"/>
        <w:numPr>
          <w:ilvl w:val="0"/>
          <w:numId w:val="2"/>
        </w:numPr>
        <w:tabs>
          <w:tab w:val="left" w:pos="1181"/>
        </w:tabs>
        <w:spacing w:line="242" w:lineRule="auto"/>
        <w:ind w:right="461"/>
      </w:pPr>
      <w: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risks</w:t>
      </w:r>
      <w:r>
        <w:rPr>
          <w:spacing w:val="-2"/>
        </w:rPr>
        <w:t xml:space="preserve"> </w:t>
      </w:r>
      <w:r>
        <w:rPr>
          <w:spacing w:val="-1"/>
        </w:rPr>
        <w:t>presented</w:t>
      </w:r>
      <w:r>
        <w:rPr>
          <w:spacing w:val="-5"/>
        </w:rPr>
        <w:t xml:space="preserve"> </w:t>
      </w:r>
      <w:r>
        <w:rPr>
          <w:spacing w:val="-1"/>
        </w:rPr>
        <w:t>to permit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external</w:t>
      </w:r>
      <w:r>
        <w:rPr>
          <w:spacing w:val="-4"/>
        </w:rPr>
        <w:t xml:space="preserve"> </w:t>
      </w:r>
      <w:r>
        <w:t>speaker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spacing w:val="-1"/>
        </w:rPr>
        <w:t>ahead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7"/>
          <w:w w:val="99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reduce</w:t>
      </w:r>
      <w:r>
        <w:rPr>
          <w:spacing w:val="-4"/>
        </w:rPr>
        <w:t xml:space="preserve"> </w:t>
      </w:r>
      <w:r>
        <w:t>risk</w:t>
      </w:r>
    </w:p>
    <w:p w:rsidR="00395CAF" w:rsidRDefault="00FA41F8" w14:paraId="7423CF33" w14:textId="77777777">
      <w:pPr>
        <w:pStyle w:val="BodyText"/>
        <w:numPr>
          <w:ilvl w:val="0"/>
          <w:numId w:val="3"/>
        </w:numPr>
        <w:tabs>
          <w:tab w:val="left" w:pos="460"/>
        </w:tabs>
        <w:spacing w:line="217" w:lineRule="exact"/>
        <w:jc w:val="left"/>
      </w:pP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rPr>
          <w:spacing w:val="-1"/>
        </w:rPr>
        <w:t>designed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reduce</w:t>
      </w:r>
      <w:r>
        <w:rPr>
          <w:spacing w:val="-3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include:</w:t>
      </w:r>
    </w:p>
    <w:p w:rsidR="00395CAF" w:rsidRDefault="00FA41F8" w14:paraId="1CD0BFAE" w14:textId="77777777">
      <w:pPr>
        <w:pStyle w:val="BodyText"/>
        <w:numPr>
          <w:ilvl w:val="1"/>
          <w:numId w:val="3"/>
        </w:numPr>
        <w:tabs>
          <w:tab w:val="left" w:pos="1181"/>
        </w:tabs>
        <w:spacing w:line="218" w:lineRule="exact"/>
      </w:pPr>
      <w:r>
        <w:rPr>
          <w:spacing w:val="-1"/>
        </w:rPr>
        <w:t>Requiring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filmed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independent</w:t>
      </w:r>
      <w:r>
        <w:rPr>
          <w:spacing w:val="-3"/>
        </w:rPr>
        <w:t xml:space="preserve"> </w:t>
      </w:r>
      <w:r>
        <w:t>body</w:t>
      </w:r>
    </w:p>
    <w:p w:rsidR="00E33821" w:rsidRDefault="00E33821" w14:paraId="0F563C46" w14:textId="77777777">
      <w:pPr>
        <w:pStyle w:val="BodyText"/>
        <w:numPr>
          <w:ilvl w:val="1"/>
          <w:numId w:val="3"/>
        </w:numPr>
        <w:tabs>
          <w:tab w:val="left" w:pos="1181"/>
        </w:tabs>
        <w:spacing w:line="218" w:lineRule="exact"/>
      </w:pPr>
      <w:r>
        <w:t>Requiring the event to be held in a designated space</w:t>
      </w:r>
    </w:p>
    <w:p w:rsidR="00395CAF" w:rsidRDefault="00FA41F8" w14:paraId="7A52F689" w14:textId="77777777">
      <w:pPr>
        <w:pStyle w:val="BodyText"/>
        <w:numPr>
          <w:ilvl w:val="1"/>
          <w:numId w:val="3"/>
        </w:numPr>
        <w:tabs>
          <w:tab w:val="left" w:pos="1181"/>
        </w:tabs>
        <w:spacing w:line="218" w:lineRule="exact"/>
      </w:pPr>
      <w:r>
        <w:rPr>
          <w:spacing w:val="-1"/>
        </w:rPr>
        <w:t>Requiring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observed</w:t>
      </w:r>
      <w:r w:rsidR="00E33821">
        <w:t xml:space="preserve"> or hosted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union,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rPr>
          <w:spacing w:val="-1"/>
        </w:rPr>
        <w:t>officials</w:t>
      </w:r>
    </w:p>
    <w:p w:rsidR="00395CAF" w:rsidRDefault="00FA41F8" w14:paraId="5BC8CCF2" w14:textId="77777777">
      <w:pPr>
        <w:pStyle w:val="BodyText"/>
        <w:numPr>
          <w:ilvl w:val="1"/>
          <w:numId w:val="3"/>
        </w:numPr>
        <w:tabs>
          <w:tab w:val="left" w:pos="1181"/>
        </w:tabs>
        <w:spacing w:line="218" w:lineRule="exact"/>
      </w:pPr>
      <w:r>
        <w:rPr>
          <w:spacing w:val="-1"/>
        </w:rPr>
        <w:t>Requiring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t>be</w:t>
      </w:r>
      <w:r w:rsidR="00E33821">
        <w:t xml:space="preserve"> ticketed,</w:t>
      </w:r>
      <w:r>
        <w:rPr>
          <w:spacing w:val="-4"/>
        </w:rPr>
        <w:t xml:space="preserve"> </w:t>
      </w:r>
      <w:r>
        <w:rPr>
          <w:spacing w:val="-1"/>
        </w:rPr>
        <w:t>stewarded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security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door</w:t>
      </w:r>
    </w:p>
    <w:p w:rsidR="00395CAF" w:rsidRDefault="00FA41F8" w14:paraId="416B3E66" w14:textId="77777777">
      <w:pPr>
        <w:pStyle w:val="BodyText"/>
        <w:numPr>
          <w:ilvl w:val="1"/>
          <w:numId w:val="3"/>
        </w:numPr>
        <w:tabs>
          <w:tab w:val="left" w:pos="1181"/>
        </w:tabs>
        <w:ind w:right="594"/>
      </w:pPr>
      <w:r>
        <w:rPr>
          <w:spacing w:val="-1"/>
        </w:rPr>
        <w:t>Requiring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rPr>
          <w:spacing w:val="-1"/>
        </w:rPr>
        <w:t>promoting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particular</w:t>
      </w:r>
      <w:r>
        <w:rPr>
          <w:spacing w:val="-6"/>
        </w:rPr>
        <w:t xml:space="preserve"> </w:t>
      </w:r>
      <w:r>
        <w:rPr>
          <w:spacing w:val="-1"/>
        </w:rPr>
        <w:t>view</w:t>
      </w:r>
      <w:r>
        <w:rPr>
          <w:spacing w:val="-6"/>
        </w:rPr>
        <w:t xml:space="preserve"> </w:t>
      </w:r>
      <w:r>
        <w:rPr>
          <w:spacing w:val="-1"/>
        </w:rPr>
        <w:t>includes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debate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challenge</w:t>
      </w:r>
      <w:r>
        <w:rPr>
          <w:spacing w:val="95"/>
          <w:w w:val="99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view</w:t>
      </w:r>
    </w:p>
    <w:p w:rsidR="00395CAF" w:rsidRDefault="00FA41F8" w14:paraId="4A45AAC4" w14:textId="767A2DD0">
      <w:pPr>
        <w:pStyle w:val="BodyText"/>
        <w:numPr>
          <w:ilvl w:val="1"/>
          <w:numId w:val="3"/>
        </w:numPr>
        <w:tabs>
          <w:tab w:val="left" w:pos="1181"/>
        </w:tabs>
        <w:spacing w:before="2" w:line="219" w:lineRule="exact"/>
      </w:pPr>
      <w:r>
        <w:rPr>
          <w:spacing w:val="-1"/>
        </w:rPr>
        <w:t>Requiring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 w:rsidR="00CE1335">
        <w:rPr>
          <w:spacing w:val="-1"/>
        </w:rPr>
        <w:t xml:space="preserve">group </w:t>
      </w:r>
      <w:r>
        <w:t>members</w:t>
      </w:r>
      <w:r>
        <w:rPr>
          <w:spacing w:val="-6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opened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union</w:t>
      </w:r>
    </w:p>
    <w:p w:rsidR="00395CAF" w:rsidRDefault="00FA41F8" w14:paraId="6DB507A1" w14:textId="12101E41">
      <w:pPr>
        <w:pStyle w:val="BodyText"/>
        <w:numPr>
          <w:ilvl w:val="1"/>
          <w:numId w:val="3"/>
        </w:numPr>
        <w:tabs>
          <w:tab w:val="left" w:pos="1181"/>
        </w:tabs>
        <w:spacing w:line="218" w:lineRule="exact"/>
      </w:pPr>
      <w:r>
        <w:rPr>
          <w:spacing w:val="-1"/>
        </w:rPr>
        <w:t>Requiring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speech</w:t>
      </w:r>
      <w:r w:rsidR="00CE1335">
        <w:t xml:space="preserve"> or accompanying content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delivered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speaker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</w:p>
    <w:p w:rsidRPr="000816D5" w:rsidR="00395CAF" w:rsidRDefault="00FA41F8" w14:paraId="54F290F1" w14:textId="445BB081">
      <w:pPr>
        <w:pStyle w:val="BodyText"/>
        <w:numPr>
          <w:ilvl w:val="1"/>
          <w:numId w:val="3"/>
        </w:numPr>
        <w:tabs>
          <w:tab w:val="left" w:pos="1181"/>
        </w:tabs>
        <w:ind w:right="235"/>
      </w:pPr>
      <w:r>
        <w:rPr>
          <w:spacing w:val="-1"/>
        </w:rPr>
        <w:t>When</w:t>
      </w:r>
      <w:r>
        <w:rPr>
          <w:spacing w:val="-6"/>
        </w:rPr>
        <w:t xml:space="preserve"> </w:t>
      </w:r>
      <w:r>
        <w:rPr>
          <w:spacing w:val="-1"/>
        </w:rPr>
        <w:t>considering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reduce</w:t>
      </w:r>
      <w:r>
        <w:rPr>
          <w:spacing w:val="-4"/>
        </w:rPr>
        <w:t xml:space="preserve"> </w:t>
      </w:r>
      <w:r>
        <w:rPr>
          <w:spacing w:val="-1"/>
        </w:rPr>
        <w:t>risk,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4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themselves</w:t>
      </w:r>
      <w:r>
        <w:rPr>
          <w:spacing w:val="85"/>
          <w:w w:val="99"/>
        </w:rPr>
        <w:t xml:space="preserve"> </w:t>
      </w:r>
      <w:r>
        <w:rPr>
          <w:spacing w:val="-1"/>
        </w:rPr>
        <w:t>cause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rPr>
          <w:spacing w:val="-1"/>
        </w:rPr>
        <w:t>example,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sense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oppression</w:t>
      </w:r>
      <w:r>
        <w:rPr>
          <w:spacing w:val="-6"/>
        </w:rPr>
        <w:t xml:space="preserve"> </w:t>
      </w:r>
      <w:r>
        <w:rPr>
          <w:spacing w:val="-1"/>
        </w:rPr>
        <w:t>felt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imposition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door)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7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taken</w:t>
      </w:r>
      <w:r>
        <w:rPr>
          <w:spacing w:val="-7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account.</w:t>
      </w:r>
    </w:p>
    <w:p w:rsidR="000816D5" w:rsidRDefault="000816D5" w14:paraId="0C8F279F" w14:textId="50C19164">
      <w:pPr>
        <w:pStyle w:val="BodyText"/>
        <w:numPr>
          <w:ilvl w:val="1"/>
          <w:numId w:val="3"/>
        </w:numPr>
        <w:tabs>
          <w:tab w:val="left" w:pos="1181"/>
        </w:tabs>
        <w:ind w:right="235"/>
      </w:pPr>
      <w:r>
        <w:t>Requiring the event publications and promotions to be reviewed</w:t>
      </w:r>
    </w:p>
    <w:p w:rsidR="000816D5" w:rsidRDefault="000816D5" w14:paraId="2CF39108" w14:textId="01318FC4">
      <w:pPr>
        <w:pStyle w:val="BodyText"/>
        <w:numPr>
          <w:ilvl w:val="1"/>
          <w:numId w:val="3"/>
        </w:numPr>
        <w:tabs>
          <w:tab w:val="left" w:pos="1181"/>
        </w:tabs>
        <w:ind w:right="235"/>
      </w:pPr>
      <w:r>
        <w:t>Further stipulations may be required in conjunction with the UEA if held within university premises</w:t>
      </w:r>
    </w:p>
    <w:p w:rsidR="00395CAF" w:rsidRDefault="00395CAF" w14:paraId="78AF454A" w14:textId="77777777">
      <w:pPr>
        <w:spacing w:before="5"/>
        <w:rPr>
          <w:rFonts w:ascii="Verdana" w:hAnsi="Verdana" w:eastAsia="Verdana" w:cs="Verdana"/>
          <w:sz w:val="13"/>
          <w:szCs w:val="13"/>
        </w:rPr>
      </w:pPr>
    </w:p>
    <w:p w:rsidR="00395CAF" w:rsidRDefault="00FA41F8" w14:paraId="77021C9E" w14:textId="77777777">
      <w:pPr>
        <w:pStyle w:val="BodyText"/>
        <w:numPr>
          <w:ilvl w:val="0"/>
          <w:numId w:val="3"/>
        </w:numPr>
        <w:tabs>
          <w:tab w:val="left" w:pos="520"/>
        </w:tabs>
        <w:spacing w:before="68"/>
        <w:ind w:left="520" w:right="475"/>
        <w:jc w:val="left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recommendation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put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Trustee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routinely</w:t>
      </w:r>
      <w:r>
        <w:rPr>
          <w:spacing w:val="75"/>
          <w:w w:val="99"/>
        </w:rPr>
        <w:t xml:space="preserve"> </w:t>
      </w:r>
      <w:r>
        <w:rPr>
          <w:spacing w:val="-1"/>
        </w:rPr>
        <w:t>communicated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Trustee</w:t>
      </w:r>
      <w:r>
        <w:rPr>
          <w:spacing w:val="-6"/>
        </w:rPr>
        <w:t xml:space="preserve"> </w:t>
      </w:r>
      <w:r>
        <w:rPr>
          <w:spacing w:val="-1"/>
        </w:rPr>
        <w:t>Board.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Trustee</w:t>
      </w:r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-6"/>
        </w:rPr>
        <w:t xml:space="preserve"> </w:t>
      </w:r>
      <w:r>
        <w:rPr>
          <w:spacing w:val="-1"/>
        </w:rPr>
        <w:t>disagree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decision</w:t>
      </w:r>
      <w:r>
        <w:rPr>
          <w:spacing w:val="-7"/>
        </w:rPr>
        <w:t xml:space="preserve"> </w:t>
      </w:r>
      <w:r>
        <w:rPr>
          <w:spacing w:val="-1"/>
        </w:rPr>
        <w:t>they</w:t>
      </w:r>
      <w:r>
        <w:rPr>
          <w:spacing w:val="93"/>
          <w:w w:val="9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extraordinary</w:t>
      </w:r>
      <w:r>
        <w:rPr>
          <w:spacing w:val="-7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usual</w:t>
      </w:r>
      <w:r>
        <w:rPr>
          <w:spacing w:val="-5"/>
        </w:rPr>
        <w:t xml:space="preserve"> </w:t>
      </w:r>
      <w:r>
        <w:t>way.</w:t>
      </w:r>
    </w:p>
    <w:p w:rsidR="00395CAF" w:rsidRDefault="00FA41F8" w14:paraId="2710D99A" w14:textId="77777777">
      <w:pPr>
        <w:pStyle w:val="BodyText"/>
        <w:numPr>
          <w:ilvl w:val="0"/>
          <w:numId w:val="3"/>
        </w:numPr>
        <w:tabs>
          <w:tab w:val="left" w:pos="520"/>
        </w:tabs>
        <w:spacing w:before="2"/>
        <w:ind w:left="520" w:right="237"/>
        <w:jc w:val="left"/>
      </w:pP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 w:rsidR="00E33821">
        <w:t>student group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6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question</w:t>
      </w:r>
      <w:r>
        <w:rPr>
          <w:spacing w:val="-5"/>
        </w:rPr>
        <w:t xml:space="preserve"> </w:t>
      </w:r>
      <w:r>
        <w:rPr>
          <w:spacing w:val="-1"/>
        </w:rPr>
        <w:t>disagrees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t>to</w:t>
      </w:r>
      <w:r>
        <w:rPr>
          <w:spacing w:val="73"/>
          <w:w w:val="99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rPr>
          <w:spacing w:val="-1"/>
        </w:rPr>
        <w:t>Committee.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routinely</w:t>
      </w:r>
      <w:r>
        <w:rPr>
          <w:spacing w:val="-6"/>
        </w:rPr>
        <w:t xml:space="preserve"> </w:t>
      </w:r>
      <w:r>
        <w:rPr>
          <w:spacing w:val="-1"/>
        </w:rP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83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Trustee</w:t>
      </w:r>
      <w:r>
        <w:rPr>
          <w:spacing w:val="-5"/>
        </w:rPr>
        <w:t xml:space="preserve"> </w:t>
      </w:r>
      <w:r>
        <w:rPr>
          <w:spacing w:val="-1"/>
        </w:rPr>
        <w:t>Board,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Trustee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rPr>
          <w:spacing w:val="-1"/>
        </w:rPr>
        <w:t>disagree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an</w:t>
      </w:r>
      <w:r>
        <w:rPr>
          <w:spacing w:val="63"/>
          <w:w w:val="99"/>
        </w:rPr>
        <w:t xml:space="preserve"> </w:t>
      </w:r>
      <w:r>
        <w:rPr>
          <w:spacing w:val="-1"/>
        </w:rPr>
        <w:t>extraordinary</w:t>
      </w:r>
      <w:r>
        <w:rPr>
          <w:spacing w:val="-8"/>
        </w:rPr>
        <w:t xml:space="preserve"> </w:t>
      </w:r>
      <w:r>
        <w:rPr>
          <w:spacing w:val="-1"/>
        </w:rP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usual</w:t>
      </w:r>
      <w:r>
        <w:rPr>
          <w:spacing w:val="-6"/>
        </w:rPr>
        <w:t xml:space="preserve"> </w:t>
      </w:r>
      <w:r>
        <w:t>way.</w:t>
      </w:r>
    </w:p>
    <w:p w:rsidR="00395CAF" w:rsidRDefault="00FA41F8" w14:paraId="4C78BAB1" w14:textId="77777777">
      <w:pPr>
        <w:pStyle w:val="BodyText"/>
        <w:numPr>
          <w:ilvl w:val="0"/>
          <w:numId w:val="3"/>
        </w:numPr>
        <w:tabs>
          <w:tab w:val="left" w:pos="520"/>
        </w:tabs>
        <w:ind w:left="520" w:right="765"/>
        <w:jc w:val="left"/>
      </w:pP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rPr>
          <w:spacing w:val="-5"/>
        </w:rPr>
        <w:t xml:space="preserve"> </w:t>
      </w:r>
      <w:r>
        <w:t>disagree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a</w:t>
      </w:r>
      <w:r>
        <w:rPr>
          <w:spacing w:val="81"/>
          <w:w w:val="99"/>
        </w:rPr>
        <w:t xml:space="preserve"> </w:t>
      </w:r>
      <w:r>
        <w:rPr>
          <w:spacing w:val="-1"/>
        </w:rPr>
        <w:t>complaint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usual</w:t>
      </w:r>
      <w:r>
        <w:rPr>
          <w:spacing w:val="-2"/>
        </w:rPr>
        <w:t xml:space="preserve"> </w:t>
      </w:r>
      <w:r>
        <w:t>way,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remedy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option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consider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complaint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as</w:t>
      </w:r>
      <w:r>
        <w:rPr>
          <w:spacing w:val="65"/>
          <w:w w:val="99"/>
        </w:rPr>
        <w:t xml:space="preserve"> </w:t>
      </w:r>
      <w:r>
        <w:t>above.</w:t>
      </w:r>
    </w:p>
    <w:p w:rsidR="00395CAF" w:rsidRDefault="00FA41F8" w14:paraId="4E9EF8A8" w14:textId="77777777">
      <w:pPr>
        <w:pStyle w:val="BodyText"/>
        <w:numPr>
          <w:ilvl w:val="0"/>
          <w:numId w:val="3"/>
        </w:numPr>
        <w:tabs>
          <w:tab w:val="left" w:pos="520"/>
        </w:tabs>
        <w:spacing w:before="2"/>
        <w:ind w:left="520" w:right="375"/>
        <w:jc w:val="left"/>
      </w:pP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referred</w:t>
      </w:r>
      <w:r>
        <w:rPr>
          <w:spacing w:val="-5"/>
        </w:rPr>
        <w:t xml:space="preserve"> </w:t>
      </w:r>
      <w:r>
        <w:rPr>
          <w:spacing w:val="-1"/>
        </w:rPr>
        <w:t>speakers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produced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Trustee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consideration</w:t>
      </w:r>
      <w:r>
        <w:rPr>
          <w:spacing w:val="-6"/>
        </w:rPr>
        <w:t xml:space="preserve"> </w:t>
      </w:r>
      <w:r>
        <w:t>by</w:t>
      </w:r>
      <w:r>
        <w:rPr>
          <w:spacing w:val="95"/>
          <w:w w:val="9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Trustee</w:t>
      </w:r>
      <w:r>
        <w:rPr>
          <w:spacing w:val="-8"/>
        </w:rPr>
        <w:t xml:space="preserve"> </w:t>
      </w:r>
      <w:r>
        <w:rPr>
          <w:spacing w:val="-1"/>
        </w:rPr>
        <w:t>Board.</w:t>
      </w:r>
    </w:p>
    <w:p w:rsidR="00395CAF" w:rsidRDefault="00395CAF" w14:paraId="43B63580" w14:textId="77777777">
      <w:pPr>
        <w:spacing w:before="6"/>
        <w:rPr>
          <w:rFonts w:ascii="Verdana" w:hAnsi="Verdana" w:eastAsia="Verdana" w:cs="Verdana"/>
          <w:sz w:val="19"/>
          <w:szCs w:val="19"/>
        </w:rPr>
      </w:pPr>
    </w:p>
    <w:p w:rsidR="00395CAF" w:rsidRDefault="00BC2A76" w14:paraId="402F3BA1" w14:textId="75B62129">
      <w:pPr>
        <w:spacing w:line="30" w:lineRule="atLeast"/>
        <w:ind w:left="115"/>
        <w:rPr>
          <w:rFonts w:ascii="Verdana" w:hAnsi="Verdana" w:eastAsia="Verdana" w:cs="Verdana"/>
          <w:sz w:val="3"/>
          <w:szCs w:val="3"/>
        </w:rPr>
      </w:pPr>
      <w:r>
        <w:rPr>
          <w:rFonts w:ascii="Verdana" w:hAnsi="Verdana" w:eastAsia="Verdana" w:cs="Verdana"/>
          <w:noProof/>
          <w:sz w:val="3"/>
          <w:szCs w:val="3"/>
          <w:lang w:val="en-GB" w:eastAsia="en-GB"/>
        </w:rPr>
        <mc:AlternateContent>
          <mc:Choice Requires="wpg">
            <w:drawing>
              <wp:inline distT="0" distB="0" distL="0" distR="0" wp14:anchorId="09A7BF41" wp14:editId="177B714C">
                <wp:extent cx="6704330" cy="19685"/>
                <wp:effectExtent l="9525" t="2540" r="127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4330" cy="19685"/>
                          <a:chOff x="0" y="0"/>
                          <a:chExt cx="10558" cy="31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527" cy="2"/>
                            <a:chOff x="15" y="15"/>
                            <a:chExt cx="10527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527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527"/>
                                <a:gd name="T2" fmla="+- 0 10542 15"/>
                                <a:gd name="T3" fmla="*/ T2 w 10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7">
                                  <a:moveTo>
                                    <a:pt x="0" y="0"/>
                                  </a:moveTo>
                                  <a:lnTo>
                                    <a:pt x="1052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527.9pt;height:1.55pt;mso-position-horizontal-relative:char;mso-position-vertical-relative:line" coordsize="10558,31" o:spid="_x0000_s1026" w14:anchorId="1FD194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">
                <v:group id="Group 3" style="position:absolute;left:15;top:15;width:10527;height:2" coordsize="10527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style="position:absolute;left:15;top:15;width:10527;height:2;visibility:visible;mso-wrap-style:square;v-text-anchor:top" coordsize="10527,2" o:spid="_x0000_s1028" filled="f" strokeweight="1.54pt" path="m,l1052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">
                    <v:path arrowok="t" o:connecttype="custom" o:connectlocs="0,0;10527,0" o:connectangles="0,0"/>
                  </v:shape>
                </v:group>
                <w10:anchorlock/>
              </v:group>
            </w:pict>
          </mc:Fallback>
        </mc:AlternateContent>
      </w:r>
    </w:p>
    <w:p w:rsidR="00395CAF" w:rsidRDefault="00395CAF" w14:paraId="6F0F57F1" w14:textId="77777777">
      <w:pPr>
        <w:spacing w:before="2"/>
        <w:rPr>
          <w:rFonts w:ascii="Verdana" w:hAnsi="Verdana" w:eastAsia="Verdana" w:cs="Verdana"/>
          <w:sz w:val="11"/>
          <w:szCs w:val="11"/>
        </w:rPr>
      </w:pPr>
    </w:p>
    <w:p w:rsidR="00395CAF" w:rsidRDefault="00FA41F8" w14:paraId="3AADAB31" w14:textId="77777777">
      <w:pPr>
        <w:spacing w:before="72"/>
        <w:ind w:left="160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Appendix: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UEA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Policy</w:t>
      </w:r>
    </w:p>
    <w:p w:rsidR="00395CAF" w:rsidRDefault="00395CAF" w14:paraId="338D4D58" w14:textId="77777777">
      <w:pPr>
        <w:spacing w:before="12"/>
        <w:rPr>
          <w:rFonts w:ascii="Verdana" w:hAnsi="Verdana" w:eastAsia="Verdana" w:cs="Verdana"/>
          <w:b/>
          <w:bCs/>
          <w:sz w:val="15"/>
          <w:szCs w:val="15"/>
        </w:rPr>
      </w:pPr>
    </w:p>
    <w:p w:rsidR="00395CAF" w:rsidRDefault="00FA41F8" w14:paraId="4EDCFAF1" w14:textId="77777777">
      <w:pPr>
        <w:ind w:left="160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 xml:space="preserve">Code </w:t>
      </w:r>
      <w:r>
        <w:rPr>
          <w:rFonts w:ascii="Verdana"/>
          <w:b/>
          <w:sz w:val="16"/>
        </w:rPr>
        <w:t>of</w:t>
      </w:r>
      <w:r>
        <w:rPr>
          <w:rFonts w:ascii="Verdana"/>
          <w:b/>
          <w:spacing w:val="-1"/>
          <w:sz w:val="16"/>
        </w:rPr>
        <w:t xml:space="preserve"> Practice</w:t>
      </w:r>
      <w:r>
        <w:rPr>
          <w:rFonts w:ascii="Verdana"/>
          <w:b/>
          <w:spacing w:val="1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Relating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to</w:t>
      </w:r>
      <w:r>
        <w:rPr>
          <w:rFonts w:ascii="Verdana"/>
          <w:b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Freedom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of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Speech</w:t>
      </w:r>
      <w:r>
        <w:rPr>
          <w:rFonts w:ascii="Verdana"/>
          <w:b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and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Activities,</w:t>
      </w:r>
      <w:r>
        <w:rPr>
          <w:rFonts w:ascii="Verdana"/>
          <w:b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Events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and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Meetings</w:t>
      </w:r>
    </w:p>
    <w:p w:rsidR="00395CAF" w:rsidRDefault="00395CAF" w14:paraId="0E93BE74" w14:textId="77777777">
      <w:pPr>
        <w:rPr>
          <w:rFonts w:ascii="Verdana" w:hAnsi="Verdana" w:eastAsia="Verdana" w:cs="Verdana"/>
          <w:b/>
          <w:bCs/>
          <w:sz w:val="16"/>
          <w:szCs w:val="16"/>
        </w:rPr>
      </w:pPr>
    </w:p>
    <w:p w:rsidR="00395CAF" w:rsidRDefault="00FA41F8" w14:paraId="54FE25E1" w14:textId="77777777">
      <w:pPr>
        <w:numPr>
          <w:ilvl w:val="0"/>
          <w:numId w:val="1"/>
        </w:numPr>
        <w:tabs>
          <w:tab w:val="left" w:pos="727"/>
        </w:tabs>
        <w:ind w:hanging="566"/>
        <w:jc w:val="left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Preamble</w:t>
      </w:r>
    </w:p>
    <w:p w:rsidR="00395CAF" w:rsidRDefault="00395CAF" w14:paraId="35001C5B" w14:textId="77777777">
      <w:pPr>
        <w:spacing w:before="12"/>
        <w:rPr>
          <w:rFonts w:ascii="Verdana" w:hAnsi="Verdana" w:eastAsia="Verdana" w:cs="Verdana"/>
          <w:b/>
          <w:bCs/>
          <w:sz w:val="15"/>
          <w:szCs w:val="15"/>
        </w:rPr>
      </w:pPr>
    </w:p>
    <w:p w:rsidR="00395CAF" w:rsidRDefault="00FA41F8" w14:paraId="604C8CF3" w14:textId="77777777">
      <w:pPr>
        <w:numPr>
          <w:ilvl w:val="1"/>
          <w:numId w:val="1"/>
        </w:numPr>
        <w:tabs>
          <w:tab w:val="left" w:pos="1164"/>
        </w:tabs>
        <w:ind w:right="375"/>
        <w:rPr>
          <w:rFonts w:ascii="Verdana" w:hAnsi="Verdana" w:eastAsia="Verdana" w:cs="Verdana"/>
          <w:sz w:val="16"/>
          <w:szCs w:val="16"/>
        </w:rPr>
      </w:pPr>
      <w:r>
        <w:rPr>
          <w:rFonts w:ascii="Verdana" w:hAnsi="Verdana" w:eastAsia="Verdana" w:cs="Verdana"/>
          <w:spacing w:val="-1"/>
          <w:sz w:val="16"/>
          <w:szCs w:val="16"/>
        </w:rPr>
        <w:t>The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Education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(No.2)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z w:val="16"/>
          <w:szCs w:val="16"/>
        </w:rPr>
        <w:t>Act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1986 places </w:t>
      </w:r>
      <w:r>
        <w:rPr>
          <w:rFonts w:ascii="Verdana" w:hAnsi="Verdana" w:eastAsia="Verdana" w:cs="Verdana"/>
          <w:sz w:val="16"/>
          <w:szCs w:val="16"/>
        </w:rPr>
        <w:t>a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duty </w:t>
      </w:r>
      <w:r>
        <w:rPr>
          <w:rFonts w:ascii="Verdana" w:hAnsi="Verdana" w:eastAsia="Verdana" w:cs="Verdana"/>
          <w:sz w:val="16"/>
          <w:szCs w:val="16"/>
        </w:rPr>
        <w:t xml:space="preserve">on </w:t>
      </w:r>
      <w:r>
        <w:rPr>
          <w:rFonts w:ascii="Verdana" w:hAnsi="Verdana" w:eastAsia="Verdana" w:cs="Verdana"/>
          <w:spacing w:val="-1"/>
          <w:sz w:val="16"/>
          <w:szCs w:val="16"/>
        </w:rPr>
        <w:t>the</w:t>
      </w:r>
      <w:r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University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to ensure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that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freedom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z w:val="16"/>
          <w:szCs w:val="16"/>
        </w:rPr>
        <w:t>of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speech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is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secured for</w:t>
      </w:r>
      <w:r>
        <w:rPr>
          <w:rFonts w:ascii="Verdana" w:hAnsi="Verdana" w:eastAsia="Verdana" w:cs="Verdana"/>
          <w:spacing w:val="5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students,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staff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2"/>
          <w:sz w:val="16"/>
          <w:szCs w:val="16"/>
        </w:rPr>
        <w:t>and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visitors,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and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2"/>
          <w:sz w:val="16"/>
          <w:szCs w:val="16"/>
        </w:rPr>
        <w:t>so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far as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is reasonably practicable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that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no premises </w:t>
      </w:r>
      <w:r>
        <w:rPr>
          <w:rFonts w:ascii="Verdana" w:hAnsi="Verdana" w:eastAsia="Verdana" w:cs="Verdana"/>
          <w:sz w:val="16"/>
          <w:szCs w:val="16"/>
        </w:rPr>
        <w:t>of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the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University (including</w:t>
      </w:r>
      <w:r>
        <w:rPr>
          <w:rFonts w:ascii="Verdana" w:hAnsi="Verdana" w:eastAsia="Verdana" w:cs="Verdana"/>
          <w:spacing w:val="75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those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z w:val="16"/>
          <w:szCs w:val="16"/>
        </w:rPr>
        <w:t>of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the Students’ Union)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shall </w:t>
      </w:r>
      <w:r>
        <w:rPr>
          <w:rFonts w:ascii="Verdana" w:hAnsi="Verdana" w:eastAsia="Verdana" w:cs="Verdana"/>
          <w:sz w:val="16"/>
          <w:szCs w:val="16"/>
        </w:rPr>
        <w:t>be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denied to any individual </w:t>
      </w:r>
      <w:r>
        <w:rPr>
          <w:rFonts w:ascii="Verdana" w:hAnsi="Verdana" w:eastAsia="Verdana" w:cs="Verdana"/>
          <w:sz w:val="16"/>
          <w:szCs w:val="16"/>
        </w:rPr>
        <w:t>or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body </w:t>
      </w:r>
      <w:r>
        <w:rPr>
          <w:rFonts w:ascii="Verdana" w:hAnsi="Verdana" w:eastAsia="Verdana" w:cs="Verdana"/>
          <w:sz w:val="16"/>
          <w:szCs w:val="16"/>
        </w:rPr>
        <w:t>of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persons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z w:val="16"/>
          <w:szCs w:val="16"/>
        </w:rPr>
        <w:t>on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any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grounds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connected with:</w:t>
      </w:r>
    </w:p>
    <w:p w:rsidR="00395CAF" w:rsidRDefault="00FA41F8" w14:paraId="73C82176" w14:textId="77777777">
      <w:pPr>
        <w:numPr>
          <w:ilvl w:val="2"/>
          <w:numId w:val="1"/>
        </w:numPr>
        <w:tabs>
          <w:tab w:val="left" w:pos="1524"/>
        </w:tabs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beliefs </w:t>
      </w:r>
      <w:r>
        <w:rPr>
          <w:rFonts w:ascii="Verdana"/>
          <w:sz w:val="16"/>
        </w:rPr>
        <w:t>or</w:t>
      </w:r>
      <w:r>
        <w:rPr>
          <w:rFonts w:ascii="Verdana"/>
          <w:spacing w:val="-1"/>
          <w:sz w:val="16"/>
        </w:rPr>
        <w:t xml:space="preserve"> views of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individual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or body;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or</w:t>
      </w:r>
    </w:p>
    <w:p w:rsidR="00395CAF" w:rsidRDefault="00FA41F8" w14:paraId="5FB8AE3E" w14:textId="77777777">
      <w:pPr>
        <w:numPr>
          <w:ilvl w:val="2"/>
          <w:numId w:val="1"/>
        </w:numPr>
        <w:tabs>
          <w:tab w:val="left" w:pos="1524"/>
        </w:tabs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policies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or objectives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that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body.</w:t>
      </w:r>
    </w:p>
    <w:p w:rsidR="00395CAF" w:rsidRDefault="00395CAF" w14:paraId="4B015C76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0E44EFD7" w14:textId="77777777">
      <w:pPr>
        <w:numPr>
          <w:ilvl w:val="1"/>
          <w:numId w:val="1"/>
        </w:numPr>
        <w:tabs>
          <w:tab w:val="left" w:pos="1164"/>
        </w:tabs>
        <w:ind w:right="179"/>
        <w:rPr>
          <w:rFonts w:ascii="Verdana" w:hAnsi="Verdana" w:eastAsia="Verdana" w:cs="Verdana"/>
          <w:sz w:val="16"/>
          <w:szCs w:val="16"/>
        </w:rPr>
      </w:pPr>
      <w:r>
        <w:rPr>
          <w:rFonts w:ascii="Verdana" w:hAnsi="Verdana" w:eastAsia="Verdana" w:cs="Verdana"/>
          <w:spacing w:val="-1"/>
          <w:sz w:val="16"/>
          <w:szCs w:val="16"/>
        </w:rPr>
        <w:t>The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University values academic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freedom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and is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committed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2"/>
          <w:sz w:val="16"/>
          <w:szCs w:val="16"/>
        </w:rPr>
        <w:t>to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promoting and encouraging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free debate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and inquiry.</w:t>
      </w:r>
      <w:r>
        <w:rPr>
          <w:rFonts w:ascii="Verdana" w:hAnsi="Verdana" w:eastAsia="Verdana" w:cs="Verdana"/>
          <w:spacing w:val="52"/>
          <w:sz w:val="16"/>
          <w:szCs w:val="16"/>
        </w:rPr>
        <w:t xml:space="preserve"> </w:t>
      </w:r>
      <w:r>
        <w:rPr>
          <w:rFonts w:ascii="Verdana" w:hAnsi="Verdana" w:eastAsia="Verdana" w:cs="Verdana"/>
          <w:sz w:val="16"/>
          <w:szCs w:val="16"/>
        </w:rPr>
        <w:t>It</w:t>
      </w:r>
      <w:r>
        <w:rPr>
          <w:rFonts w:ascii="Verdana" w:hAnsi="Verdana" w:eastAsia="Verdana" w:cs="Verdana"/>
          <w:spacing w:val="6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accommodates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z w:val="16"/>
          <w:szCs w:val="16"/>
        </w:rPr>
        <w:t>a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wide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range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of views,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even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when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they are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unpopular,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controversial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or provocative.</w:t>
      </w:r>
      <w:r>
        <w:rPr>
          <w:rFonts w:ascii="Verdana" w:hAnsi="Verdana" w:eastAsia="Verdana" w:cs="Verdana"/>
          <w:spacing w:val="55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Nonetheless</w:t>
      </w:r>
      <w:proofErr w:type="gramStart"/>
      <w:r>
        <w:rPr>
          <w:rFonts w:ascii="Verdana" w:hAnsi="Verdana" w:eastAsia="Verdana" w:cs="Verdana"/>
          <w:spacing w:val="-1"/>
          <w:sz w:val="16"/>
          <w:szCs w:val="16"/>
        </w:rPr>
        <w:t>,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69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the</w:t>
      </w:r>
      <w:proofErr w:type="gramEnd"/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University does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2"/>
          <w:sz w:val="16"/>
          <w:szCs w:val="16"/>
        </w:rPr>
        <w:t>not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regard the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right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to freedom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of speech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as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unfettered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and asserts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its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right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to prohibit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z w:val="16"/>
          <w:szCs w:val="16"/>
        </w:rPr>
        <w:t>or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to</w:t>
      </w:r>
      <w:r>
        <w:rPr>
          <w:rFonts w:ascii="Verdana" w:hAnsi="Verdana" w:eastAsia="Verdana" w:cs="Verdana"/>
          <w:spacing w:val="6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place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2"/>
          <w:sz w:val="16"/>
          <w:szCs w:val="16"/>
        </w:rPr>
        <w:t>special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conditions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z w:val="16"/>
          <w:szCs w:val="16"/>
        </w:rPr>
        <w:t>on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activities, </w:t>
      </w:r>
      <w:r>
        <w:rPr>
          <w:rFonts w:ascii="Verdana" w:hAnsi="Verdana" w:eastAsia="Verdana" w:cs="Verdana"/>
          <w:sz w:val="16"/>
          <w:szCs w:val="16"/>
        </w:rPr>
        <w:t>events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or meetings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(“activity”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z w:val="16"/>
          <w:szCs w:val="16"/>
        </w:rPr>
        <w:t>or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“activities”)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where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it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is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appropriate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to do </w:t>
      </w:r>
      <w:r>
        <w:rPr>
          <w:rFonts w:ascii="Verdana" w:hAnsi="Verdana" w:eastAsia="Verdana" w:cs="Verdana"/>
          <w:sz w:val="16"/>
          <w:szCs w:val="16"/>
        </w:rPr>
        <w:t>so.</w:t>
      </w:r>
    </w:p>
    <w:p w:rsidR="00395CAF" w:rsidRDefault="00395CAF" w14:paraId="05B1BDD6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0ECC6D19" w14:textId="77777777">
      <w:pPr>
        <w:numPr>
          <w:ilvl w:val="0"/>
          <w:numId w:val="1"/>
        </w:numPr>
        <w:tabs>
          <w:tab w:val="left" w:pos="727"/>
        </w:tabs>
        <w:ind w:hanging="566"/>
        <w:jc w:val="left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Activities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which</w:t>
      </w:r>
      <w:r>
        <w:rPr>
          <w:rFonts w:ascii="Verdana"/>
          <w:b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are</w:t>
      </w:r>
      <w:r>
        <w:rPr>
          <w:rFonts w:ascii="Verdana"/>
          <w:b/>
          <w:spacing w:val="-1"/>
          <w:sz w:val="16"/>
        </w:rPr>
        <w:t xml:space="preserve"> subject</w:t>
      </w:r>
      <w:r>
        <w:rPr>
          <w:rFonts w:ascii="Verdana"/>
          <w:b/>
          <w:spacing w:val="1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to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this</w:t>
      </w:r>
      <w:r>
        <w:rPr>
          <w:rFonts w:ascii="Verdana"/>
          <w:b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Code</w:t>
      </w:r>
    </w:p>
    <w:p w:rsidR="00395CAF" w:rsidRDefault="00395CAF" w14:paraId="53820DF4" w14:textId="77777777">
      <w:pPr>
        <w:spacing w:before="12"/>
        <w:rPr>
          <w:rFonts w:ascii="Verdana" w:hAnsi="Verdana" w:eastAsia="Verdana" w:cs="Verdana"/>
          <w:b/>
          <w:bCs/>
          <w:sz w:val="15"/>
          <w:szCs w:val="15"/>
        </w:rPr>
      </w:pPr>
    </w:p>
    <w:p w:rsidR="00395CAF" w:rsidRDefault="00FA41F8" w14:paraId="3F5E3A7C" w14:textId="77777777">
      <w:pPr>
        <w:numPr>
          <w:ilvl w:val="1"/>
          <w:numId w:val="1"/>
        </w:numPr>
        <w:tabs>
          <w:tab w:val="left" w:pos="1164"/>
        </w:tabs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activities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which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subject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this Code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those which:</w:t>
      </w:r>
    </w:p>
    <w:p w:rsidR="00395CAF" w:rsidRDefault="00FA41F8" w14:paraId="1CF66FA8" w14:textId="77777777">
      <w:pPr>
        <w:numPr>
          <w:ilvl w:val="2"/>
          <w:numId w:val="1"/>
        </w:numPr>
        <w:tabs>
          <w:tab w:val="left" w:pos="1524"/>
        </w:tabs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involve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proscribed </w:t>
      </w:r>
      <w:proofErr w:type="spellStart"/>
      <w:r>
        <w:rPr>
          <w:rFonts w:ascii="Verdana"/>
          <w:spacing w:val="-1"/>
          <w:sz w:val="16"/>
        </w:rPr>
        <w:t>organisation</w:t>
      </w:r>
      <w:proofErr w:type="spellEnd"/>
      <w:r>
        <w:rPr>
          <w:rFonts w:ascii="Verdana"/>
          <w:spacing w:val="-1"/>
          <w:sz w:val="16"/>
        </w:rPr>
        <w:t>;</w:t>
      </w:r>
      <w:r>
        <w:rPr>
          <w:rFonts w:ascii="Verdana"/>
          <w:sz w:val="16"/>
        </w:rPr>
        <w:t xml:space="preserve"> or</w:t>
      </w:r>
    </w:p>
    <w:p w:rsidR="00395CAF" w:rsidRDefault="00FA41F8" w14:paraId="352633E2" w14:textId="77777777">
      <w:pPr>
        <w:numPr>
          <w:ilvl w:val="2"/>
          <w:numId w:val="1"/>
        </w:numPr>
        <w:tabs>
          <w:tab w:val="left" w:pos="1524"/>
        </w:tabs>
        <w:ind w:right="370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likely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-1"/>
          <w:sz w:val="16"/>
        </w:rPr>
        <w:t xml:space="preserve"> give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platform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for views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which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unlawful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or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where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it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likely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that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others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will</w:t>
      </w:r>
      <w:r>
        <w:rPr>
          <w:rFonts w:ascii="Verdana"/>
          <w:sz w:val="16"/>
        </w:rPr>
        <w:t xml:space="preserve"> be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encouraged or</w:t>
      </w:r>
      <w:r>
        <w:rPr>
          <w:rFonts w:ascii="Verdana"/>
          <w:spacing w:val="73"/>
          <w:sz w:val="16"/>
        </w:rPr>
        <w:t xml:space="preserve"> </w:t>
      </w:r>
      <w:r>
        <w:rPr>
          <w:rFonts w:ascii="Verdana"/>
          <w:spacing w:val="-1"/>
          <w:sz w:val="16"/>
        </w:rPr>
        <w:t>incited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to break 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law;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or</w:t>
      </w:r>
    </w:p>
    <w:p w:rsidR="00395CAF" w:rsidRDefault="00FA41F8" w14:paraId="15A13341" w14:textId="77777777">
      <w:pPr>
        <w:numPr>
          <w:ilvl w:val="2"/>
          <w:numId w:val="1"/>
        </w:numPr>
        <w:tabs>
          <w:tab w:val="left" w:pos="1524"/>
        </w:tabs>
        <w:spacing w:before="2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where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there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may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be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risks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to public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order or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to the safety </w:t>
      </w:r>
      <w:r>
        <w:rPr>
          <w:rFonts w:ascii="Verdana"/>
          <w:sz w:val="16"/>
        </w:rPr>
        <w:t>of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individuals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or property;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or</w:t>
      </w:r>
    </w:p>
    <w:p w:rsidR="00395CAF" w:rsidRDefault="00FA41F8" w14:paraId="64380965" w14:textId="77777777">
      <w:pPr>
        <w:numPr>
          <w:ilvl w:val="2"/>
          <w:numId w:val="1"/>
        </w:numPr>
        <w:tabs>
          <w:tab w:val="left" w:pos="1524"/>
        </w:tabs>
        <w:ind w:right="612"/>
        <w:jc w:val="both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there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risks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that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views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will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be</w:t>
      </w:r>
      <w:r>
        <w:rPr>
          <w:rFonts w:ascii="Verdana"/>
          <w:spacing w:val="-1"/>
          <w:sz w:val="16"/>
        </w:rPr>
        <w:t xml:space="preserve"> expressed which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constitute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extremist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views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(in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opposition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to fundamental</w:t>
      </w:r>
      <w:r>
        <w:rPr>
          <w:rFonts w:ascii="Verdana"/>
          <w:spacing w:val="61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values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democracy,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the rule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law,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individual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liberty,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mutual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respect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and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tolerance of different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faiths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and</w:t>
      </w:r>
      <w:r>
        <w:rPr>
          <w:rFonts w:ascii="Verdana"/>
          <w:spacing w:val="57"/>
          <w:sz w:val="16"/>
        </w:rPr>
        <w:t xml:space="preserve"> </w:t>
      </w:r>
      <w:r>
        <w:rPr>
          <w:rFonts w:ascii="Verdana"/>
          <w:spacing w:val="-1"/>
          <w:sz w:val="16"/>
        </w:rPr>
        <w:t>beliefs),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and</w:t>
      </w:r>
      <w:r>
        <w:rPr>
          <w:rFonts w:ascii="Verdana"/>
          <w:spacing w:val="-1"/>
          <w:sz w:val="16"/>
        </w:rPr>
        <w:t xml:space="preserve"> which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risk drawing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people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into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terrorism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or</w:t>
      </w:r>
      <w:r>
        <w:rPr>
          <w:rFonts w:ascii="Verdana"/>
          <w:spacing w:val="-1"/>
          <w:sz w:val="16"/>
        </w:rPr>
        <w:t xml:space="preserve"> are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shared by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terrorist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groups.</w:t>
      </w:r>
    </w:p>
    <w:p w:rsidR="00395CAF" w:rsidRDefault="00395CAF" w14:paraId="54CD5E27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65A1DEAC" w14:textId="77777777">
      <w:pPr>
        <w:numPr>
          <w:ilvl w:val="0"/>
          <w:numId w:val="1"/>
        </w:numPr>
        <w:tabs>
          <w:tab w:val="left" w:pos="727"/>
        </w:tabs>
        <w:ind w:hanging="566"/>
        <w:jc w:val="left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Notification</w:t>
      </w:r>
    </w:p>
    <w:p w:rsidR="00395CAF" w:rsidRDefault="00395CAF" w14:paraId="0DE86AE4" w14:textId="77777777">
      <w:pPr>
        <w:spacing w:before="12"/>
        <w:rPr>
          <w:rFonts w:ascii="Verdana" w:hAnsi="Verdana" w:eastAsia="Verdana" w:cs="Verdana"/>
          <w:b/>
          <w:bCs/>
          <w:sz w:val="15"/>
          <w:szCs w:val="15"/>
        </w:rPr>
      </w:pPr>
    </w:p>
    <w:p w:rsidR="00395CAF" w:rsidRDefault="00FA41F8" w14:paraId="285970B7" w14:textId="77777777">
      <w:pPr>
        <w:numPr>
          <w:ilvl w:val="1"/>
          <w:numId w:val="1"/>
        </w:numPr>
        <w:tabs>
          <w:tab w:val="left" w:pos="1164"/>
        </w:tabs>
        <w:ind w:right="179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z w:val="16"/>
        </w:rPr>
        <w:lastRenderedPageBreak/>
        <w:t>It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will</w:t>
      </w:r>
      <w:r>
        <w:rPr>
          <w:rFonts w:ascii="Verdana"/>
          <w:sz w:val="16"/>
        </w:rPr>
        <w:t xml:space="preserve"> be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the responsibility </w:t>
      </w:r>
      <w:r>
        <w:rPr>
          <w:rFonts w:ascii="Verdana"/>
          <w:sz w:val="16"/>
        </w:rPr>
        <w:t>of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organiser</w:t>
      </w:r>
      <w:proofErr w:type="spellEnd"/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any activity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that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might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fall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within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paragraph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2.1 and is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thereby subject</w:t>
      </w:r>
      <w:r>
        <w:rPr>
          <w:rFonts w:ascii="Verdana"/>
          <w:spacing w:val="59"/>
          <w:sz w:val="16"/>
        </w:rPr>
        <w:t xml:space="preserve"> </w:t>
      </w:r>
      <w:r>
        <w:rPr>
          <w:rFonts w:ascii="Verdana"/>
          <w:spacing w:val="-1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this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Code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(whether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takes place </w:t>
      </w:r>
      <w:r>
        <w:rPr>
          <w:rFonts w:ascii="Verdana"/>
          <w:sz w:val="16"/>
        </w:rPr>
        <w:t>on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or off campus)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to </w:t>
      </w:r>
      <w:r>
        <w:rPr>
          <w:rFonts w:ascii="Verdana"/>
          <w:spacing w:val="-2"/>
          <w:sz w:val="16"/>
        </w:rPr>
        <w:t>draw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activity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to 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attention</w:t>
      </w:r>
      <w:r>
        <w:rPr>
          <w:rFonts w:ascii="Verdana"/>
          <w:sz w:val="16"/>
        </w:rPr>
        <w:t xml:space="preserve"> of</w:t>
      </w:r>
      <w:r>
        <w:rPr>
          <w:rFonts w:ascii="Verdana"/>
          <w:spacing w:val="-1"/>
          <w:sz w:val="16"/>
        </w:rPr>
        <w:t xml:space="preserve"> the person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57"/>
          <w:sz w:val="16"/>
        </w:rPr>
        <w:t xml:space="preserve"> </w:t>
      </w:r>
      <w:r>
        <w:rPr>
          <w:rFonts w:ascii="Verdana"/>
          <w:sz w:val="16"/>
        </w:rPr>
        <w:t>by</w:t>
      </w:r>
      <w:r>
        <w:rPr>
          <w:rFonts w:ascii="Verdana"/>
          <w:spacing w:val="-1"/>
          <w:sz w:val="16"/>
        </w:rPr>
        <w:t xml:space="preserve"> the Registrar (the</w:t>
      </w:r>
      <w:r>
        <w:rPr>
          <w:rFonts w:ascii="Verdana"/>
          <w:spacing w:val="1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-1"/>
          <w:sz w:val="16"/>
        </w:rPr>
        <w:t xml:space="preserve"> officer)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least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ten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clear working days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prior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activity.</w:t>
      </w:r>
      <w:r>
        <w:rPr>
          <w:rFonts w:ascii="Verdana"/>
          <w:spacing w:val="55"/>
          <w:sz w:val="16"/>
        </w:rPr>
        <w:t xml:space="preserve"> </w:t>
      </w:r>
      <w:r>
        <w:rPr>
          <w:rFonts w:ascii="Verdana"/>
          <w:sz w:val="16"/>
        </w:rPr>
        <w:t>In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addition:</w:t>
      </w:r>
    </w:p>
    <w:p w:rsidR="00395CAF" w:rsidRDefault="00395CAF" w14:paraId="0A45E5B0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3689562C" w14:textId="77777777">
      <w:pPr>
        <w:numPr>
          <w:ilvl w:val="2"/>
          <w:numId w:val="1"/>
        </w:numPr>
        <w:tabs>
          <w:tab w:val="left" w:pos="1524"/>
        </w:tabs>
        <w:ind w:right="237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any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room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booking request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outside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normal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procedures for time-tabling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academic provision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will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require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63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organiser</w:t>
      </w:r>
      <w:proofErr w:type="spellEnd"/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assess whether </w:t>
      </w:r>
      <w:r>
        <w:rPr>
          <w:rFonts w:ascii="Verdana"/>
          <w:spacing w:val="-2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event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falls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within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paragraph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2.1 and to always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provide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details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nature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of</w:t>
      </w:r>
      <w:r>
        <w:rPr>
          <w:rFonts w:ascii="Verdana"/>
          <w:spacing w:val="57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event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and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any</w:t>
      </w:r>
      <w:r>
        <w:rPr>
          <w:rFonts w:ascii="Verdana"/>
          <w:spacing w:val="-1"/>
          <w:sz w:val="16"/>
        </w:rPr>
        <w:t xml:space="preserve"> external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speakers;</w:t>
      </w:r>
    </w:p>
    <w:p w:rsidR="00395CAF" w:rsidRDefault="00FA41F8" w14:paraId="4DBBA987" w14:textId="77777777">
      <w:pPr>
        <w:numPr>
          <w:ilvl w:val="2"/>
          <w:numId w:val="1"/>
        </w:numPr>
        <w:tabs>
          <w:tab w:val="left" w:pos="1524"/>
        </w:tabs>
        <w:ind w:right="179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Students'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Union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will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operate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its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own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arrangements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for reviewing activities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and </w:t>
      </w:r>
      <w:r>
        <w:rPr>
          <w:rFonts w:ascii="Verdana"/>
          <w:spacing w:val="-2"/>
          <w:sz w:val="16"/>
        </w:rPr>
        <w:t>bookings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 xml:space="preserve">on </w:t>
      </w:r>
      <w:r>
        <w:rPr>
          <w:rFonts w:ascii="Verdana"/>
          <w:spacing w:val="-1"/>
          <w:sz w:val="16"/>
        </w:rPr>
        <w:t>University</w:t>
      </w:r>
      <w:r>
        <w:rPr>
          <w:rFonts w:ascii="Verdana"/>
          <w:spacing w:val="63"/>
          <w:sz w:val="16"/>
        </w:rPr>
        <w:t xml:space="preserve"> </w:t>
      </w:r>
      <w:r>
        <w:rPr>
          <w:rFonts w:ascii="Verdana"/>
          <w:spacing w:val="-1"/>
          <w:sz w:val="16"/>
        </w:rPr>
        <w:t>premises made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by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its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officers,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staff,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clubs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and societies </w:t>
      </w:r>
      <w:r>
        <w:rPr>
          <w:rFonts w:ascii="Verdana"/>
          <w:spacing w:val="-2"/>
          <w:sz w:val="16"/>
        </w:rPr>
        <w:t>which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consistent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with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the obligations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set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out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in</w:t>
      </w:r>
      <w:r>
        <w:rPr>
          <w:rFonts w:ascii="Verdana"/>
          <w:spacing w:val="77"/>
          <w:sz w:val="16"/>
        </w:rPr>
        <w:t xml:space="preserve"> </w:t>
      </w:r>
      <w:r>
        <w:rPr>
          <w:rFonts w:ascii="Verdana"/>
          <w:spacing w:val="-1"/>
          <w:sz w:val="16"/>
        </w:rPr>
        <w:t>paragraph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2"/>
          <w:sz w:val="16"/>
        </w:rPr>
        <w:t>1.1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and which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will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be</w:t>
      </w:r>
      <w:r>
        <w:rPr>
          <w:rFonts w:ascii="Verdana"/>
          <w:spacing w:val="-1"/>
          <w:sz w:val="16"/>
        </w:rPr>
        <w:t xml:space="preserve"> reviewed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and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agreed annually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with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University.</w:t>
      </w:r>
      <w:r>
        <w:rPr>
          <w:rFonts w:ascii="Verdana"/>
          <w:spacing w:val="54"/>
          <w:sz w:val="16"/>
        </w:rPr>
        <w:t xml:space="preserve"> </w:t>
      </w:r>
      <w:r>
        <w:rPr>
          <w:rFonts w:ascii="Verdana"/>
          <w:spacing w:val="-2"/>
          <w:sz w:val="16"/>
        </w:rPr>
        <w:t>These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will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include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an</w:t>
      </w:r>
      <w:r>
        <w:rPr>
          <w:rFonts w:ascii="Verdana"/>
          <w:spacing w:val="49"/>
          <w:sz w:val="16"/>
        </w:rPr>
        <w:t xml:space="preserve"> </w:t>
      </w:r>
      <w:r>
        <w:rPr>
          <w:rFonts w:ascii="Verdana"/>
          <w:spacing w:val="-1"/>
          <w:sz w:val="16"/>
        </w:rPr>
        <w:t>objective determination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of whether</w:t>
      </w:r>
      <w:r>
        <w:rPr>
          <w:rFonts w:ascii="Verdana"/>
          <w:spacing w:val="2"/>
          <w:sz w:val="16"/>
        </w:rPr>
        <w:t xml:space="preserve"> </w:t>
      </w:r>
      <w:r>
        <w:rPr>
          <w:rFonts w:ascii="Verdana"/>
          <w:spacing w:val="-1"/>
          <w:sz w:val="16"/>
        </w:rPr>
        <w:t>an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activity falls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within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paragraph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2.1 (with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subsequent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referral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51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-1"/>
          <w:sz w:val="16"/>
        </w:rPr>
        <w:t xml:space="preserve"> officer)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and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identify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 steps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which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could mitigate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 risks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identified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paragraphs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2.1c)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and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2.1d).</w:t>
      </w:r>
    </w:p>
    <w:p w:rsidR="00395CAF" w:rsidRDefault="00395CAF" w14:paraId="33638E30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0D52A1BB" w14:textId="77777777">
      <w:pPr>
        <w:numPr>
          <w:ilvl w:val="0"/>
          <w:numId w:val="1"/>
        </w:numPr>
        <w:tabs>
          <w:tab w:val="left" w:pos="727"/>
        </w:tabs>
        <w:ind w:hanging="566"/>
        <w:jc w:val="left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Actions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by the University</w:t>
      </w:r>
    </w:p>
    <w:p w:rsidR="00395CAF" w:rsidRDefault="00395CAF" w14:paraId="361331B1" w14:textId="77777777">
      <w:pPr>
        <w:spacing w:before="12"/>
        <w:rPr>
          <w:rFonts w:ascii="Verdana" w:hAnsi="Verdana" w:eastAsia="Verdana" w:cs="Verdana"/>
          <w:b/>
          <w:bCs/>
          <w:sz w:val="15"/>
          <w:szCs w:val="15"/>
        </w:rPr>
      </w:pPr>
    </w:p>
    <w:p w:rsidR="00395CAF" w:rsidRDefault="00FA41F8" w14:paraId="196613F7" w14:textId="77777777">
      <w:pPr>
        <w:numPr>
          <w:ilvl w:val="1"/>
          <w:numId w:val="1"/>
        </w:numPr>
        <w:tabs>
          <w:tab w:val="left" w:pos="1164"/>
        </w:tabs>
        <w:ind w:right="179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University will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prohibit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activities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determines fall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within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2.1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a)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or</w:t>
      </w:r>
      <w:r>
        <w:rPr>
          <w:rFonts w:ascii="Verdana"/>
          <w:spacing w:val="3"/>
          <w:sz w:val="16"/>
        </w:rPr>
        <w:t xml:space="preserve"> </w:t>
      </w:r>
      <w:r>
        <w:rPr>
          <w:rFonts w:ascii="Verdana"/>
          <w:spacing w:val="-2"/>
          <w:sz w:val="16"/>
        </w:rPr>
        <w:t>2.1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 xml:space="preserve">b) </w:t>
      </w:r>
      <w:r>
        <w:rPr>
          <w:rFonts w:ascii="Verdana"/>
          <w:spacing w:val="-1"/>
          <w:sz w:val="16"/>
        </w:rPr>
        <w:t>and may prohibit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activities which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it</w:t>
      </w:r>
      <w:r>
        <w:rPr>
          <w:rFonts w:ascii="Verdana"/>
          <w:spacing w:val="63"/>
          <w:sz w:val="16"/>
        </w:rPr>
        <w:t xml:space="preserve"> </w:t>
      </w:r>
      <w:r>
        <w:rPr>
          <w:rFonts w:ascii="Verdana"/>
          <w:spacing w:val="-1"/>
          <w:sz w:val="16"/>
        </w:rPr>
        <w:t>determines fall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within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2.1 </w:t>
      </w:r>
      <w:r>
        <w:rPr>
          <w:rFonts w:ascii="Verdana"/>
          <w:sz w:val="16"/>
        </w:rPr>
        <w:t>c)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or 2.1 </w:t>
      </w:r>
      <w:r>
        <w:rPr>
          <w:rFonts w:ascii="Verdana"/>
          <w:sz w:val="16"/>
        </w:rPr>
        <w:t>d)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where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considers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that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risks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cannot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be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fully mitigated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through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special</w:t>
      </w:r>
      <w:r>
        <w:rPr>
          <w:rFonts w:ascii="Verdana"/>
          <w:spacing w:val="67"/>
          <w:sz w:val="16"/>
        </w:rPr>
        <w:t xml:space="preserve"> </w:t>
      </w:r>
      <w:r>
        <w:rPr>
          <w:rFonts w:ascii="Verdana"/>
          <w:spacing w:val="-1"/>
          <w:sz w:val="16"/>
        </w:rPr>
        <w:t>conditions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and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so</w:t>
      </w:r>
      <w:r>
        <w:rPr>
          <w:rFonts w:ascii="Verdana"/>
          <w:spacing w:val="-1"/>
          <w:sz w:val="16"/>
        </w:rPr>
        <w:t xml:space="preserve"> determining,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will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err </w:t>
      </w:r>
      <w:r>
        <w:rPr>
          <w:rFonts w:ascii="Verdana"/>
          <w:sz w:val="16"/>
        </w:rPr>
        <w:t>on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side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caution.</w:t>
      </w:r>
    </w:p>
    <w:p w:rsidR="00395CAF" w:rsidRDefault="00395CAF" w14:paraId="7C18BB33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5BD296E0" w14:textId="77777777">
      <w:pPr>
        <w:numPr>
          <w:ilvl w:val="1"/>
          <w:numId w:val="1"/>
        </w:numPr>
        <w:tabs>
          <w:tab w:val="left" w:pos="1164"/>
        </w:tabs>
        <w:ind w:right="765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University will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prohibit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or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place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special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conditions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upon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any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activity off campus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that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falls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within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2.1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and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is</w:t>
      </w:r>
      <w:r>
        <w:rPr>
          <w:rFonts w:ascii="Verdana"/>
          <w:spacing w:val="67"/>
          <w:sz w:val="16"/>
        </w:rPr>
        <w:t xml:space="preserve"> </w:t>
      </w:r>
      <w:r>
        <w:rPr>
          <w:rFonts w:ascii="Verdana"/>
          <w:spacing w:val="-1"/>
          <w:sz w:val="16"/>
        </w:rPr>
        <w:t>associated with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University,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insofar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that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is practicable.</w:t>
      </w:r>
    </w:p>
    <w:p w:rsidR="00395CAF" w:rsidRDefault="00395CAF" w14:paraId="38F2F940" w14:textId="77777777">
      <w:pPr>
        <w:rPr>
          <w:rFonts w:ascii="Verdana" w:hAnsi="Verdana" w:eastAsia="Verdana" w:cs="Verdana"/>
          <w:sz w:val="16"/>
          <w:szCs w:val="16"/>
        </w:rPr>
        <w:sectPr w:rsidR="00395CAF">
          <w:headerReference w:type="default" r:id="rId11"/>
          <w:footerReference w:type="default" r:id="rId12"/>
          <w:pgSz w:w="11910" w:h="16840" w:orient="portrait"/>
          <w:pgMar w:top="1440" w:right="560" w:bottom="1340" w:left="560" w:header="709" w:footer="1142" w:gutter="0"/>
          <w:cols w:space="720"/>
        </w:sectPr>
      </w:pPr>
    </w:p>
    <w:p w:rsidR="00395CAF" w:rsidRDefault="00395CAF" w14:paraId="5C50D8FA" w14:textId="77777777">
      <w:pPr>
        <w:spacing w:before="1"/>
        <w:rPr>
          <w:rFonts w:ascii="Verdana" w:hAnsi="Verdana" w:eastAsia="Verdana" w:cs="Verdana"/>
          <w:sz w:val="13"/>
          <w:szCs w:val="13"/>
        </w:rPr>
      </w:pPr>
    </w:p>
    <w:p w:rsidR="00395CAF" w:rsidRDefault="00FA41F8" w14:paraId="24A0C8A9" w14:textId="77777777">
      <w:pPr>
        <w:numPr>
          <w:ilvl w:val="1"/>
          <w:numId w:val="1"/>
        </w:numPr>
        <w:tabs>
          <w:tab w:val="left" w:pos="1104"/>
        </w:tabs>
        <w:spacing w:before="72"/>
        <w:ind w:left="1103" w:right="235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University will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use such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means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available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to it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to give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effect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this Code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and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-1"/>
          <w:sz w:val="16"/>
        </w:rPr>
        <w:t xml:space="preserve"> enforce </w:t>
      </w:r>
      <w:r>
        <w:rPr>
          <w:rFonts w:ascii="Verdana"/>
          <w:spacing w:val="1"/>
          <w:sz w:val="16"/>
        </w:rPr>
        <w:t>any</w:t>
      </w:r>
      <w:r>
        <w:rPr>
          <w:rFonts w:ascii="Verdana"/>
          <w:spacing w:val="-1"/>
          <w:sz w:val="16"/>
        </w:rPr>
        <w:t xml:space="preserve"> special</w:t>
      </w:r>
      <w:r>
        <w:rPr>
          <w:rFonts w:ascii="Verdana"/>
          <w:spacing w:val="61"/>
          <w:sz w:val="16"/>
        </w:rPr>
        <w:t xml:space="preserve"> </w:t>
      </w:r>
      <w:r>
        <w:rPr>
          <w:rFonts w:ascii="Verdana"/>
          <w:spacing w:val="-1"/>
          <w:sz w:val="16"/>
        </w:rPr>
        <w:t>conditions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imposes </w:t>
      </w:r>
      <w:r>
        <w:rPr>
          <w:rFonts w:ascii="Verdana"/>
          <w:sz w:val="16"/>
        </w:rPr>
        <w:t>on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particular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activities.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54"/>
          <w:sz w:val="16"/>
        </w:rPr>
        <w:t xml:space="preserve"> </w:t>
      </w:r>
      <w:r>
        <w:rPr>
          <w:rFonts w:ascii="Verdana"/>
          <w:sz w:val="16"/>
        </w:rPr>
        <w:t>A</w:t>
      </w:r>
      <w:r>
        <w:rPr>
          <w:rFonts w:ascii="Verdana"/>
          <w:spacing w:val="-1"/>
          <w:sz w:val="16"/>
        </w:rPr>
        <w:t xml:space="preserve"> breach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Code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or any prohibition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or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special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conditions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may lead</w:t>
      </w:r>
      <w:r>
        <w:rPr>
          <w:rFonts w:ascii="Verdana"/>
          <w:spacing w:val="69"/>
          <w:sz w:val="16"/>
        </w:rPr>
        <w:t xml:space="preserve"> </w:t>
      </w:r>
      <w:r>
        <w:rPr>
          <w:rFonts w:ascii="Verdana"/>
          <w:spacing w:val="-1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disciplinary action.</w:t>
      </w:r>
    </w:p>
    <w:p w:rsidR="00395CAF" w:rsidRDefault="00395CAF" w14:paraId="473ECD11" w14:textId="77777777">
      <w:pPr>
        <w:spacing w:before="2"/>
        <w:rPr>
          <w:rFonts w:ascii="Verdana" w:hAnsi="Verdana" w:eastAsia="Verdana" w:cs="Verdana"/>
          <w:sz w:val="16"/>
          <w:szCs w:val="16"/>
        </w:rPr>
      </w:pPr>
    </w:p>
    <w:p w:rsidR="00395CAF" w:rsidRDefault="00FA41F8" w14:paraId="4F4DDE91" w14:textId="77777777">
      <w:pPr>
        <w:numPr>
          <w:ilvl w:val="1"/>
          <w:numId w:val="1"/>
        </w:numPr>
        <w:tabs>
          <w:tab w:val="left" w:pos="1104"/>
          <w:tab w:val="left" w:pos="4425"/>
        </w:tabs>
        <w:ind w:left="1103" w:right="366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z w:val="16"/>
        </w:rPr>
        <w:t xml:space="preserve">In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case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any activity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identified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falling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within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2.1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-1"/>
          <w:sz w:val="16"/>
        </w:rPr>
        <w:t xml:space="preserve"> officer will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determine</w:t>
      </w:r>
      <w:r>
        <w:rPr>
          <w:rFonts w:ascii="Verdana"/>
          <w:spacing w:val="1"/>
          <w:sz w:val="16"/>
        </w:rPr>
        <w:t xml:space="preserve"> who</w:t>
      </w:r>
      <w:r>
        <w:rPr>
          <w:rFonts w:ascii="Verdana"/>
          <w:spacing w:val="-1"/>
          <w:sz w:val="16"/>
        </w:rPr>
        <w:t xml:space="preserve"> is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principal</w:t>
      </w:r>
      <w:r>
        <w:rPr>
          <w:rFonts w:ascii="Verdana"/>
          <w:spacing w:val="49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organiser</w:t>
      </w:r>
      <w:proofErr w:type="spellEnd"/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of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activity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and</w:t>
      </w:r>
      <w:r>
        <w:rPr>
          <w:rFonts w:ascii="Verdana"/>
          <w:spacing w:val="-1"/>
          <w:sz w:val="16"/>
        </w:rPr>
        <w:t xml:space="preserve"> will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within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five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clear working days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the planned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time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of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activity,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determine</w:t>
      </w:r>
      <w:r>
        <w:rPr>
          <w:rFonts w:ascii="Verdana"/>
          <w:spacing w:val="69"/>
          <w:sz w:val="16"/>
        </w:rPr>
        <w:t xml:space="preserve"> </w:t>
      </w:r>
      <w:r>
        <w:rPr>
          <w:rFonts w:ascii="Verdana"/>
          <w:spacing w:val="-1"/>
          <w:sz w:val="16"/>
        </w:rPr>
        <w:t>whether or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not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activity should </w:t>
      </w:r>
      <w:r>
        <w:rPr>
          <w:rFonts w:ascii="Verdana"/>
          <w:sz w:val="16"/>
        </w:rPr>
        <w:t>be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allowed to proceed </w:t>
      </w:r>
      <w:r>
        <w:rPr>
          <w:rFonts w:ascii="Verdana"/>
          <w:sz w:val="16"/>
        </w:rPr>
        <w:t>or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whether</w:t>
      </w:r>
      <w:r>
        <w:rPr>
          <w:rFonts w:ascii="Verdana"/>
          <w:spacing w:val="2"/>
          <w:sz w:val="16"/>
        </w:rPr>
        <w:t xml:space="preserve"> </w:t>
      </w:r>
      <w:r>
        <w:rPr>
          <w:rFonts w:ascii="Verdana"/>
          <w:spacing w:val="-1"/>
          <w:sz w:val="16"/>
        </w:rPr>
        <w:t>it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should </w:t>
      </w:r>
      <w:r>
        <w:rPr>
          <w:rFonts w:ascii="Verdana"/>
          <w:sz w:val="16"/>
        </w:rPr>
        <w:t>be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allowed to proceed </w:t>
      </w:r>
      <w:r>
        <w:rPr>
          <w:rFonts w:ascii="Verdana"/>
          <w:sz w:val="16"/>
        </w:rPr>
        <w:t xml:space="preserve">on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basis</w:t>
      </w:r>
      <w:r>
        <w:rPr>
          <w:rFonts w:ascii="Verdana"/>
          <w:spacing w:val="61"/>
          <w:sz w:val="16"/>
        </w:rPr>
        <w:t xml:space="preserve"> </w:t>
      </w:r>
      <w:r>
        <w:rPr>
          <w:rFonts w:ascii="Verdana"/>
          <w:spacing w:val="-1"/>
          <w:sz w:val="16"/>
        </w:rPr>
        <w:t>that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special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conditions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adhered to.</w:t>
      </w:r>
      <w:r>
        <w:rPr>
          <w:rFonts w:ascii="Verdana"/>
          <w:spacing w:val="-1"/>
          <w:sz w:val="16"/>
        </w:rPr>
        <w:tab/>
      </w:r>
      <w:r>
        <w:rPr>
          <w:rFonts w:ascii="Verdana"/>
          <w:sz w:val="16"/>
        </w:rPr>
        <w:t>It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shall</w:t>
      </w:r>
      <w:r>
        <w:rPr>
          <w:rFonts w:ascii="Verdana"/>
          <w:sz w:val="16"/>
        </w:rPr>
        <w:t xml:space="preserve"> be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the responsibility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the principal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organiser</w:t>
      </w:r>
      <w:proofErr w:type="spellEnd"/>
      <w:r>
        <w:rPr>
          <w:rFonts w:ascii="Verdana"/>
          <w:spacing w:val="2"/>
          <w:sz w:val="16"/>
        </w:rPr>
        <w:t xml:space="preserve"> </w:t>
      </w:r>
      <w:r>
        <w:rPr>
          <w:rFonts w:ascii="Verdana"/>
          <w:spacing w:val="-1"/>
          <w:sz w:val="16"/>
        </w:rPr>
        <w:t>to ensure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that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such</w:t>
      </w:r>
      <w:r>
        <w:rPr>
          <w:rFonts w:ascii="Verdana"/>
          <w:spacing w:val="81"/>
          <w:sz w:val="16"/>
        </w:rPr>
        <w:t xml:space="preserve"> </w:t>
      </w:r>
      <w:r>
        <w:rPr>
          <w:rFonts w:ascii="Verdana"/>
          <w:spacing w:val="-1"/>
          <w:sz w:val="16"/>
        </w:rPr>
        <w:t>special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conditions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met.</w:t>
      </w:r>
    </w:p>
    <w:p w:rsidR="00395CAF" w:rsidRDefault="00395CAF" w14:paraId="79602EE6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79F41FAB" w14:textId="77777777">
      <w:pPr>
        <w:numPr>
          <w:ilvl w:val="1"/>
          <w:numId w:val="1"/>
        </w:numPr>
        <w:tabs>
          <w:tab w:val="left" w:pos="1104"/>
        </w:tabs>
        <w:ind w:left="1103"/>
        <w:rPr>
          <w:rFonts w:ascii="Verdana" w:hAnsi="Verdana" w:eastAsia="Verdana" w:cs="Verdana"/>
          <w:sz w:val="16"/>
          <w:szCs w:val="16"/>
        </w:rPr>
      </w:pPr>
      <w:r>
        <w:rPr>
          <w:rFonts w:ascii="Verdana" w:hAnsi="Verdana" w:eastAsia="Verdana" w:cs="Verdana"/>
          <w:spacing w:val="-1"/>
          <w:sz w:val="16"/>
          <w:szCs w:val="16"/>
        </w:rPr>
        <w:t>Where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ten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clear working days’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notice of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an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activity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found to</w:t>
      </w:r>
      <w:r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fall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within 2.1 is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2"/>
          <w:sz w:val="16"/>
          <w:szCs w:val="16"/>
        </w:rPr>
        <w:t>not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given </w:t>
      </w:r>
      <w:r>
        <w:rPr>
          <w:rFonts w:ascii="Verdana" w:hAnsi="Verdana" w:eastAsia="Verdana" w:cs="Verdana"/>
          <w:spacing w:val="-2"/>
          <w:sz w:val="16"/>
          <w:szCs w:val="16"/>
        </w:rPr>
        <w:t>to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2"/>
          <w:sz w:val="16"/>
          <w:szCs w:val="16"/>
        </w:rPr>
        <w:t>the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eastAsia="Verdana" w:cs="Verdana"/>
          <w:spacing w:val="-1"/>
          <w:sz w:val="16"/>
          <w:szCs w:val="16"/>
        </w:rPr>
        <w:t>authorised</w:t>
      </w:r>
      <w:proofErr w:type="spellEnd"/>
      <w:r>
        <w:rPr>
          <w:rFonts w:ascii="Verdana" w:hAnsi="Verdana" w:eastAsia="Verdana" w:cs="Verdana"/>
          <w:spacing w:val="-1"/>
          <w:sz w:val="16"/>
          <w:szCs w:val="16"/>
        </w:rPr>
        <w:t xml:space="preserve"> officer</w:t>
      </w:r>
    </w:p>
    <w:p w:rsidR="00395CAF" w:rsidRDefault="00FA41F8" w14:paraId="256FD58A" w14:textId="77777777">
      <w:pPr>
        <w:ind w:left="1103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permission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will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normally be refused </w:t>
      </w:r>
      <w:r>
        <w:rPr>
          <w:rFonts w:ascii="Verdana"/>
          <w:spacing w:val="-2"/>
          <w:sz w:val="16"/>
        </w:rPr>
        <w:t>for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activity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take place.</w:t>
      </w:r>
    </w:p>
    <w:p w:rsidR="00395CAF" w:rsidRDefault="00395CAF" w14:paraId="4E5FD0B2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4CD61408" w14:textId="77777777">
      <w:pPr>
        <w:numPr>
          <w:ilvl w:val="0"/>
          <w:numId w:val="1"/>
        </w:numPr>
        <w:tabs>
          <w:tab w:val="left" w:pos="667"/>
        </w:tabs>
        <w:ind w:left="666" w:hanging="566"/>
        <w:jc w:val="left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Special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conditions</w:t>
      </w:r>
      <w:r>
        <w:rPr>
          <w:rFonts w:ascii="Verdana"/>
          <w:b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for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an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pacing w:val="-1"/>
          <w:sz w:val="16"/>
        </w:rPr>
        <w:t>activity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 xml:space="preserve">to </w:t>
      </w:r>
      <w:r>
        <w:rPr>
          <w:rFonts w:ascii="Verdana"/>
          <w:b/>
          <w:spacing w:val="-1"/>
          <w:sz w:val="16"/>
        </w:rPr>
        <w:t>proceed</w:t>
      </w:r>
    </w:p>
    <w:p w:rsidR="00395CAF" w:rsidRDefault="00395CAF" w14:paraId="4BCB48CD" w14:textId="77777777">
      <w:pPr>
        <w:spacing w:before="12"/>
        <w:rPr>
          <w:rFonts w:ascii="Verdana" w:hAnsi="Verdana" w:eastAsia="Verdana" w:cs="Verdana"/>
          <w:b/>
          <w:bCs/>
          <w:sz w:val="15"/>
          <w:szCs w:val="15"/>
        </w:rPr>
      </w:pPr>
    </w:p>
    <w:p w:rsidR="00395CAF" w:rsidRDefault="00FA41F8" w14:paraId="50B4CEC4" w14:textId="77777777">
      <w:pPr>
        <w:numPr>
          <w:ilvl w:val="1"/>
          <w:numId w:val="1"/>
        </w:numPr>
        <w:tabs>
          <w:tab w:val="left" w:pos="1104"/>
        </w:tabs>
        <w:ind w:left="1103" w:right="366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Any special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conditions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set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by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-1"/>
          <w:sz w:val="16"/>
        </w:rPr>
        <w:t xml:space="preserve"> officer will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aim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minimise</w:t>
      </w:r>
      <w:proofErr w:type="spellEnd"/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risks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set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out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paragraph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2.1 and may</w:t>
      </w:r>
      <w:r>
        <w:rPr>
          <w:rFonts w:ascii="Verdana"/>
          <w:spacing w:val="49"/>
          <w:sz w:val="16"/>
        </w:rPr>
        <w:t xml:space="preserve"> </w:t>
      </w:r>
      <w:r>
        <w:rPr>
          <w:rFonts w:ascii="Verdana"/>
          <w:spacing w:val="-1"/>
          <w:sz w:val="16"/>
        </w:rPr>
        <w:t>include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i/>
          <w:spacing w:val="-1"/>
          <w:sz w:val="16"/>
        </w:rPr>
        <w:t>inter</w:t>
      </w:r>
      <w:r>
        <w:rPr>
          <w:rFonts w:ascii="Verdana"/>
          <w:i/>
          <w:spacing w:val="2"/>
          <w:sz w:val="16"/>
        </w:rPr>
        <w:t xml:space="preserve"> </w:t>
      </w:r>
      <w:r>
        <w:rPr>
          <w:rFonts w:ascii="Verdana"/>
          <w:i/>
          <w:spacing w:val="-1"/>
          <w:sz w:val="16"/>
        </w:rPr>
        <w:t>alia</w:t>
      </w:r>
      <w:r>
        <w:rPr>
          <w:rFonts w:ascii="Verdana"/>
          <w:i/>
          <w:sz w:val="16"/>
        </w:rPr>
        <w:t xml:space="preserve"> </w:t>
      </w:r>
      <w:r>
        <w:rPr>
          <w:rFonts w:ascii="Verdana"/>
          <w:spacing w:val="-1"/>
          <w:sz w:val="16"/>
        </w:rPr>
        <w:t>the requirement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that:</w:t>
      </w:r>
    </w:p>
    <w:p w:rsidR="00395CAF" w:rsidRDefault="00FA41F8" w14:paraId="436D1D6E" w14:textId="77777777">
      <w:pPr>
        <w:numPr>
          <w:ilvl w:val="2"/>
          <w:numId w:val="1"/>
        </w:numPr>
        <w:tabs>
          <w:tab w:val="left" w:pos="1464"/>
        </w:tabs>
        <w:ind w:left="1463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z w:val="16"/>
        </w:rPr>
        <w:t xml:space="preserve">a </w:t>
      </w:r>
      <w:r>
        <w:rPr>
          <w:rFonts w:ascii="Verdana"/>
          <w:spacing w:val="-1"/>
          <w:sz w:val="16"/>
        </w:rPr>
        <w:t>deposit is payable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by 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principal </w:t>
      </w:r>
      <w:proofErr w:type="spellStart"/>
      <w:r>
        <w:rPr>
          <w:rFonts w:ascii="Verdana"/>
          <w:spacing w:val="-1"/>
          <w:sz w:val="16"/>
        </w:rPr>
        <w:t>organiser</w:t>
      </w:r>
      <w:proofErr w:type="spellEnd"/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advance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event;</w:t>
      </w:r>
    </w:p>
    <w:p w:rsidR="00395CAF" w:rsidRDefault="00FA41F8" w14:paraId="4C0ED1D6" w14:textId="77777777">
      <w:pPr>
        <w:numPr>
          <w:ilvl w:val="2"/>
          <w:numId w:val="1"/>
        </w:numPr>
        <w:tabs>
          <w:tab w:val="left" w:pos="1464"/>
        </w:tabs>
        <w:ind w:left="1463" w:right="298"/>
        <w:jc w:val="both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principal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organiser</w:t>
      </w:r>
      <w:proofErr w:type="spellEnd"/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appoints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 xml:space="preserve">a </w:t>
      </w:r>
      <w:r>
        <w:rPr>
          <w:rFonts w:ascii="Verdana"/>
          <w:spacing w:val="-1"/>
          <w:sz w:val="16"/>
        </w:rPr>
        <w:t xml:space="preserve">stipulated number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named stewards,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-1"/>
          <w:sz w:val="16"/>
        </w:rPr>
        <w:t xml:space="preserve"> whose suitability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53"/>
          <w:sz w:val="16"/>
        </w:rPr>
        <w:t xml:space="preserve"> </w:t>
      </w:r>
      <w:r>
        <w:rPr>
          <w:rFonts w:ascii="Verdana"/>
          <w:spacing w:val="-1"/>
          <w:sz w:val="16"/>
        </w:rPr>
        <w:t>officer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must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be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satisfied,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addition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any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security staff that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-1"/>
          <w:sz w:val="16"/>
        </w:rPr>
        <w:t xml:space="preserve"> officer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may</w:t>
      </w:r>
      <w:r>
        <w:rPr>
          <w:rFonts w:ascii="Verdana"/>
          <w:spacing w:val="-1"/>
          <w:sz w:val="16"/>
        </w:rPr>
        <w:t xml:space="preserve"> feel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should </w:t>
      </w:r>
      <w:r>
        <w:rPr>
          <w:rFonts w:ascii="Verdana"/>
          <w:sz w:val="16"/>
        </w:rPr>
        <w:t>be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present</w:t>
      </w:r>
      <w:r>
        <w:rPr>
          <w:rFonts w:ascii="Verdana"/>
          <w:spacing w:val="63"/>
          <w:sz w:val="16"/>
        </w:rPr>
        <w:t xml:space="preserve"> </w:t>
      </w:r>
      <w:r>
        <w:rPr>
          <w:rFonts w:ascii="Verdana"/>
          <w:spacing w:val="-1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maintain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order;</w:t>
      </w:r>
    </w:p>
    <w:p w:rsidR="00395CAF" w:rsidRDefault="00FA41F8" w14:paraId="6F94E684" w14:textId="77777777">
      <w:pPr>
        <w:numPr>
          <w:ilvl w:val="2"/>
          <w:numId w:val="1"/>
        </w:numPr>
        <w:tabs>
          <w:tab w:val="left" w:pos="1464"/>
        </w:tabs>
        <w:ind w:left="1463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wording of leaflets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and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notices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advertising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activity is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subject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to approval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by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-1"/>
          <w:sz w:val="16"/>
        </w:rPr>
        <w:t xml:space="preserve"> officer;</w:t>
      </w:r>
    </w:p>
    <w:p w:rsidR="00395CAF" w:rsidRDefault="00FA41F8" w14:paraId="3E5C45BF" w14:textId="77777777">
      <w:pPr>
        <w:numPr>
          <w:ilvl w:val="2"/>
          <w:numId w:val="1"/>
        </w:numPr>
        <w:tabs>
          <w:tab w:val="left" w:pos="1464"/>
        </w:tabs>
        <w:ind w:left="1463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admission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event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is confined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to members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the University;</w:t>
      </w:r>
    </w:p>
    <w:p w:rsidR="00395CAF" w:rsidRDefault="00FA41F8" w14:paraId="74EC8A86" w14:textId="77777777">
      <w:pPr>
        <w:numPr>
          <w:ilvl w:val="2"/>
          <w:numId w:val="1"/>
        </w:numPr>
        <w:tabs>
          <w:tab w:val="left" w:pos="1464"/>
        </w:tabs>
        <w:ind w:left="1463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tickets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issued by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principal</w:t>
      </w:r>
      <w:r>
        <w:rPr>
          <w:rFonts w:ascii="Verdana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organiser</w:t>
      </w:r>
      <w:proofErr w:type="spellEnd"/>
      <w:r>
        <w:rPr>
          <w:rFonts w:ascii="Verdana"/>
          <w:spacing w:val="-1"/>
          <w:sz w:val="16"/>
        </w:rPr>
        <w:t>/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-1"/>
          <w:sz w:val="16"/>
        </w:rPr>
        <w:t xml:space="preserve"> officer;</w:t>
      </w:r>
    </w:p>
    <w:p w:rsidR="00395CAF" w:rsidRDefault="00FA41F8" w14:paraId="318B243A" w14:textId="77777777">
      <w:pPr>
        <w:numPr>
          <w:ilvl w:val="2"/>
          <w:numId w:val="1"/>
        </w:numPr>
        <w:tabs>
          <w:tab w:val="left" w:pos="1464"/>
        </w:tabs>
        <w:ind w:left="1463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admission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confined to ticket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holders;</w:t>
      </w:r>
    </w:p>
    <w:p w:rsidR="00395CAF" w:rsidRDefault="00FA41F8" w14:paraId="41F98E20" w14:textId="77777777">
      <w:pPr>
        <w:numPr>
          <w:ilvl w:val="2"/>
          <w:numId w:val="1"/>
        </w:numPr>
        <w:tabs>
          <w:tab w:val="left" w:pos="1464"/>
        </w:tabs>
        <w:ind w:left="1463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nominated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senior members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University are present;</w:t>
      </w:r>
    </w:p>
    <w:p w:rsidR="00395CAF" w:rsidRDefault="00FA41F8" w14:paraId="1DCE3F4A" w14:textId="77777777">
      <w:pPr>
        <w:numPr>
          <w:ilvl w:val="2"/>
          <w:numId w:val="1"/>
        </w:numPr>
        <w:tabs>
          <w:tab w:val="left" w:pos="1464"/>
        </w:tabs>
        <w:ind w:left="1463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activity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recorded;</w:t>
      </w:r>
    </w:p>
    <w:p w:rsidR="00395CAF" w:rsidRDefault="00FA41F8" w14:paraId="0C5EAF4F" w14:textId="77777777">
      <w:pPr>
        <w:numPr>
          <w:ilvl w:val="2"/>
          <w:numId w:val="1"/>
        </w:numPr>
        <w:tabs>
          <w:tab w:val="left" w:pos="1464"/>
        </w:tabs>
        <w:ind w:left="1463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admission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of press,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television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and broadcasting personnel</w:t>
      </w:r>
      <w:r>
        <w:rPr>
          <w:rFonts w:ascii="Verdana"/>
          <w:spacing w:val="4"/>
          <w:sz w:val="16"/>
        </w:rPr>
        <w:t xml:space="preserve"> </w:t>
      </w:r>
      <w:r>
        <w:rPr>
          <w:rFonts w:ascii="Verdana"/>
          <w:spacing w:val="-1"/>
          <w:sz w:val="16"/>
        </w:rPr>
        <w:t>is restricted;</w:t>
      </w:r>
    </w:p>
    <w:p w:rsidR="00395CAF" w:rsidRDefault="00FA41F8" w14:paraId="277830BC" w14:textId="77777777">
      <w:pPr>
        <w:numPr>
          <w:ilvl w:val="2"/>
          <w:numId w:val="1"/>
        </w:numPr>
        <w:tabs>
          <w:tab w:val="left" w:pos="1464"/>
        </w:tabs>
        <w:ind w:left="1463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access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and exit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routes of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speaker are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subject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approval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by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-1"/>
          <w:sz w:val="16"/>
        </w:rPr>
        <w:t xml:space="preserve"> officer;</w:t>
      </w:r>
    </w:p>
    <w:p w:rsidR="00395CAF" w:rsidRDefault="00FA41F8" w14:paraId="48F25744" w14:textId="77777777">
      <w:pPr>
        <w:numPr>
          <w:ilvl w:val="2"/>
          <w:numId w:val="1"/>
        </w:numPr>
        <w:tabs>
          <w:tab w:val="left" w:pos="1522"/>
        </w:tabs>
        <w:ind w:left="1521" w:hanging="418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-1"/>
          <w:sz w:val="16"/>
        </w:rPr>
        <w:t xml:space="preserve"> officer decides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which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room(s)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used;</w:t>
      </w:r>
    </w:p>
    <w:p w:rsidR="00395CAF" w:rsidRDefault="00FA41F8" w14:paraId="140AA3AC" w14:textId="77777777">
      <w:pPr>
        <w:numPr>
          <w:ilvl w:val="2"/>
          <w:numId w:val="1"/>
        </w:numPr>
        <w:tabs>
          <w:tab w:val="left" w:pos="1522"/>
        </w:tabs>
        <w:ind w:left="1463" w:right="531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detailed arrangements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agreed</w:t>
      </w:r>
      <w:r>
        <w:rPr>
          <w:rFonts w:ascii="Verdana"/>
          <w:spacing w:val="-1"/>
          <w:sz w:val="16"/>
        </w:rPr>
        <w:t xml:space="preserve"> between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the principal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organiser</w:t>
      </w:r>
      <w:proofErr w:type="spellEnd"/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and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a</w:t>
      </w:r>
      <w:r>
        <w:rPr>
          <w:rFonts w:ascii="Verdana"/>
          <w:spacing w:val="-2"/>
          <w:sz w:val="16"/>
        </w:rPr>
        <w:t xml:space="preserve"> member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staff </w:t>
      </w:r>
      <w:r>
        <w:rPr>
          <w:rFonts w:ascii="Verdana"/>
          <w:sz w:val="16"/>
        </w:rPr>
        <w:t>nominated</w:t>
      </w:r>
      <w:r>
        <w:rPr>
          <w:rFonts w:ascii="Verdana"/>
          <w:spacing w:val="-1"/>
          <w:sz w:val="16"/>
        </w:rPr>
        <w:t xml:space="preserve"> by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63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-1"/>
          <w:sz w:val="16"/>
        </w:rPr>
        <w:t xml:space="preserve"> officer;</w:t>
      </w:r>
    </w:p>
    <w:p w:rsidR="00395CAF" w:rsidRDefault="00FA41F8" w14:paraId="7735BA66" w14:textId="77777777">
      <w:pPr>
        <w:numPr>
          <w:ilvl w:val="2"/>
          <w:numId w:val="1"/>
        </w:numPr>
        <w:tabs>
          <w:tab w:val="left" w:pos="1522"/>
        </w:tabs>
        <w:ind w:left="1521" w:hanging="418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is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adequate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opportunity for </w:t>
      </w:r>
      <w:r>
        <w:rPr>
          <w:rFonts w:ascii="Verdana"/>
          <w:sz w:val="16"/>
        </w:rPr>
        <w:t>a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wide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range </w:t>
      </w:r>
      <w:r>
        <w:rPr>
          <w:rFonts w:ascii="Verdana"/>
          <w:sz w:val="16"/>
        </w:rPr>
        <w:t>of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views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to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be</w:t>
      </w:r>
      <w:r>
        <w:rPr>
          <w:rFonts w:ascii="Verdana"/>
          <w:spacing w:val="-1"/>
          <w:sz w:val="16"/>
        </w:rPr>
        <w:t xml:space="preserve"> expressed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and challenged;</w:t>
      </w:r>
    </w:p>
    <w:p w:rsidR="00395CAF" w:rsidRDefault="00FA41F8" w14:paraId="633CCEBE" w14:textId="77777777">
      <w:pPr>
        <w:numPr>
          <w:ilvl w:val="2"/>
          <w:numId w:val="1"/>
        </w:numPr>
        <w:tabs>
          <w:tab w:val="left" w:pos="1522"/>
        </w:tabs>
        <w:ind w:left="1521" w:hanging="418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an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experienced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and</w:t>
      </w:r>
      <w:r>
        <w:rPr>
          <w:rFonts w:ascii="Verdana"/>
          <w:spacing w:val="-1"/>
          <w:sz w:val="16"/>
        </w:rPr>
        <w:t xml:space="preserve"> respected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individual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approved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by</w:t>
      </w:r>
      <w:r>
        <w:rPr>
          <w:rFonts w:ascii="Verdana"/>
          <w:spacing w:val="-1"/>
          <w:sz w:val="16"/>
        </w:rPr>
        <w:t xml:space="preserve"> the</w:t>
      </w:r>
      <w:r>
        <w:rPr>
          <w:rFonts w:ascii="Verdana"/>
          <w:spacing w:val="1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-1"/>
          <w:sz w:val="16"/>
        </w:rPr>
        <w:t xml:space="preserve"> officer chairs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activity.</w:t>
      </w:r>
    </w:p>
    <w:p w:rsidR="00395CAF" w:rsidRDefault="00395CAF" w14:paraId="2ED43A3F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1ECB59F5" w14:textId="77777777">
      <w:pPr>
        <w:numPr>
          <w:ilvl w:val="0"/>
          <w:numId w:val="1"/>
        </w:numPr>
        <w:tabs>
          <w:tab w:val="left" w:pos="821"/>
        </w:tabs>
        <w:ind w:left="820" w:hanging="360"/>
        <w:jc w:val="left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General</w:t>
      </w:r>
      <w:r>
        <w:rPr>
          <w:rFonts w:ascii="Verdana"/>
          <w:b/>
          <w:spacing w:val="-2"/>
          <w:sz w:val="16"/>
        </w:rPr>
        <w:t xml:space="preserve"> requirements</w:t>
      </w:r>
    </w:p>
    <w:p w:rsidR="00395CAF" w:rsidRDefault="00395CAF" w14:paraId="7A46C206" w14:textId="77777777">
      <w:pPr>
        <w:spacing w:before="12"/>
        <w:rPr>
          <w:rFonts w:ascii="Verdana" w:hAnsi="Verdana" w:eastAsia="Verdana" w:cs="Verdana"/>
          <w:b/>
          <w:bCs/>
          <w:sz w:val="15"/>
          <w:szCs w:val="15"/>
        </w:rPr>
      </w:pPr>
    </w:p>
    <w:p w:rsidR="00395CAF" w:rsidRDefault="00FA41F8" w14:paraId="078E5EF6" w14:textId="77777777">
      <w:pPr>
        <w:numPr>
          <w:ilvl w:val="1"/>
          <w:numId w:val="1"/>
        </w:numPr>
        <w:tabs>
          <w:tab w:val="left" w:pos="1104"/>
        </w:tabs>
        <w:ind w:left="1103" w:right="235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Chair of</w:t>
      </w:r>
      <w:r>
        <w:rPr>
          <w:rFonts w:ascii="Verdana"/>
          <w:spacing w:val="2"/>
          <w:sz w:val="16"/>
        </w:rPr>
        <w:t xml:space="preserve"> </w:t>
      </w:r>
      <w:r>
        <w:rPr>
          <w:rFonts w:ascii="Verdana"/>
          <w:spacing w:val="-2"/>
          <w:sz w:val="16"/>
        </w:rPr>
        <w:t>any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activity that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 xml:space="preserve">a </w:t>
      </w:r>
      <w:r>
        <w:rPr>
          <w:rFonts w:ascii="Verdana"/>
          <w:spacing w:val="-1"/>
          <w:sz w:val="16"/>
        </w:rPr>
        <w:t>meeting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has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duty </w:t>
      </w:r>
      <w:r>
        <w:rPr>
          <w:rFonts w:ascii="Verdana"/>
          <w:sz w:val="16"/>
        </w:rPr>
        <w:t>so</w:t>
      </w:r>
      <w:r>
        <w:rPr>
          <w:rFonts w:ascii="Verdana"/>
          <w:spacing w:val="-1"/>
          <w:sz w:val="16"/>
        </w:rPr>
        <w:t xml:space="preserve"> far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as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possible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to ensure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that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both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audience and the</w:t>
      </w:r>
      <w:r>
        <w:rPr>
          <w:rFonts w:ascii="Verdana"/>
          <w:spacing w:val="57"/>
          <w:sz w:val="16"/>
        </w:rPr>
        <w:t xml:space="preserve"> </w:t>
      </w:r>
      <w:r>
        <w:rPr>
          <w:rFonts w:ascii="Verdana"/>
          <w:spacing w:val="-1"/>
          <w:sz w:val="16"/>
        </w:rPr>
        <w:t>speaker act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accordance with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law during 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meeting.</w:t>
      </w:r>
      <w:r>
        <w:rPr>
          <w:rFonts w:ascii="Verdana"/>
          <w:spacing w:val="55"/>
          <w:sz w:val="16"/>
        </w:rPr>
        <w:t xml:space="preserve"> </w:t>
      </w:r>
      <w:r>
        <w:rPr>
          <w:rFonts w:ascii="Verdana"/>
          <w:sz w:val="16"/>
        </w:rPr>
        <w:t>In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the </w:t>
      </w:r>
      <w:r>
        <w:rPr>
          <w:rFonts w:ascii="Verdana"/>
          <w:sz w:val="16"/>
        </w:rPr>
        <w:t>case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of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unlawful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conduct,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Chair is required to</w:t>
      </w:r>
      <w:r>
        <w:rPr>
          <w:rFonts w:ascii="Verdana"/>
          <w:spacing w:val="59"/>
          <w:sz w:val="16"/>
        </w:rPr>
        <w:t xml:space="preserve"> </w:t>
      </w:r>
      <w:r>
        <w:rPr>
          <w:rFonts w:ascii="Verdana"/>
          <w:spacing w:val="-1"/>
          <w:sz w:val="16"/>
        </w:rPr>
        <w:t>give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appropriate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warnings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and,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in</w:t>
      </w:r>
      <w:r>
        <w:rPr>
          <w:rFonts w:ascii="Verdana"/>
          <w:sz w:val="16"/>
        </w:rPr>
        <w:t xml:space="preserve"> 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case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continuing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unlawfulness,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-1"/>
          <w:sz w:val="16"/>
        </w:rPr>
        <w:t xml:space="preserve"> require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withdrawal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or removal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of</w:t>
      </w:r>
      <w:r>
        <w:rPr>
          <w:rFonts w:ascii="Verdana"/>
          <w:spacing w:val="49"/>
          <w:sz w:val="16"/>
        </w:rPr>
        <w:t xml:space="preserve"> </w:t>
      </w:r>
      <w:r>
        <w:rPr>
          <w:rFonts w:ascii="Verdana"/>
          <w:spacing w:val="-1"/>
          <w:sz w:val="16"/>
        </w:rPr>
        <w:t>persons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concerned by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 stewards.</w:t>
      </w:r>
    </w:p>
    <w:p w:rsidR="00395CAF" w:rsidRDefault="00395CAF" w14:paraId="7BDDC3BA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05AAB7E7" w14:textId="77777777">
      <w:pPr>
        <w:numPr>
          <w:ilvl w:val="1"/>
          <w:numId w:val="1"/>
        </w:numPr>
        <w:tabs>
          <w:tab w:val="left" w:pos="1104"/>
        </w:tabs>
        <w:ind w:left="1103" w:right="297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Chair of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meeting also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has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a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duty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to terminate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meeting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if order cannot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be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maintained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and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-1"/>
          <w:sz w:val="16"/>
        </w:rPr>
        <w:t xml:space="preserve"> protect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55"/>
          <w:sz w:val="16"/>
        </w:rPr>
        <w:t xml:space="preserve"> </w:t>
      </w:r>
      <w:r>
        <w:rPr>
          <w:rFonts w:ascii="Verdana"/>
          <w:spacing w:val="-1"/>
          <w:sz w:val="16"/>
        </w:rPr>
        <w:t>safety of people,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 xml:space="preserve">property </w:t>
      </w:r>
      <w:r>
        <w:rPr>
          <w:rFonts w:ascii="Verdana"/>
          <w:sz w:val="16"/>
        </w:rPr>
        <w:t>or</w:t>
      </w:r>
      <w:r>
        <w:rPr>
          <w:rFonts w:ascii="Verdana"/>
          <w:spacing w:val="-1"/>
          <w:sz w:val="16"/>
        </w:rPr>
        <w:t xml:space="preserve"> premises.</w:t>
      </w:r>
    </w:p>
    <w:p w:rsidR="00395CAF" w:rsidRDefault="00395CAF" w14:paraId="015DB9D1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03AE3071" w14:textId="77777777">
      <w:pPr>
        <w:numPr>
          <w:ilvl w:val="1"/>
          <w:numId w:val="1"/>
        </w:numPr>
        <w:tabs>
          <w:tab w:val="left" w:pos="1104"/>
        </w:tabs>
        <w:ind w:left="1103" w:right="277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z w:val="16"/>
        </w:rPr>
        <w:t>No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article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or</w:t>
      </w:r>
      <w:r>
        <w:rPr>
          <w:rFonts w:ascii="Verdana"/>
          <w:spacing w:val="-1"/>
          <w:sz w:val="16"/>
        </w:rPr>
        <w:t xml:space="preserve"> objects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likely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under</w:t>
      </w:r>
      <w:r>
        <w:rPr>
          <w:rFonts w:ascii="Verdana"/>
          <w:spacing w:val="2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circumstances 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lead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injury,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damage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or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a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breach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peace</w:t>
      </w:r>
      <w:r>
        <w:rPr>
          <w:rFonts w:ascii="Verdana"/>
          <w:spacing w:val="-2"/>
          <w:sz w:val="16"/>
        </w:rPr>
        <w:t xml:space="preserve"> may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be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used</w:t>
      </w:r>
      <w:r>
        <w:rPr>
          <w:rFonts w:ascii="Verdana"/>
          <w:spacing w:val="53"/>
          <w:sz w:val="16"/>
        </w:rPr>
        <w:t xml:space="preserve"> </w:t>
      </w:r>
      <w:r>
        <w:rPr>
          <w:rFonts w:ascii="Verdana"/>
          <w:spacing w:val="-1"/>
          <w:sz w:val="16"/>
        </w:rPr>
        <w:t>as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part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any activity.</w:t>
      </w:r>
    </w:p>
    <w:p w:rsidR="00395CAF" w:rsidRDefault="00395CAF" w14:paraId="4C85044A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26027AC9" w14:textId="77777777">
      <w:pPr>
        <w:numPr>
          <w:ilvl w:val="1"/>
          <w:numId w:val="1"/>
        </w:numPr>
        <w:tabs>
          <w:tab w:val="left" w:pos="1104"/>
        </w:tabs>
        <w:spacing w:line="241" w:lineRule="auto"/>
        <w:ind w:left="1103" w:right="235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Premises used for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activity must</w:t>
      </w:r>
      <w:r>
        <w:rPr>
          <w:rFonts w:ascii="Verdana"/>
          <w:sz w:val="16"/>
        </w:rPr>
        <w:t xml:space="preserve"> be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left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clean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and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tidy conditions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in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default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of which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7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organisers</w:t>
      </w:r>
      <w:proofErr w:type="spellEnd"/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may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be</w:t>
      </w:r>
      <w:r>
        <w:rPr>
          <w:rFonts w:ascii="Verdana"/>
          <w:spacing w:val="65"/>
          <w:sz w:val="16"/>
        </w:rPr>
        <w:t xml:space="preserve"> </w:t>
      </w:r>
      <w:r>
        <w:rPr>
          <w:rFonts w:ascii="Verdana"/>
          <w:spacing w:val="-1"/>
          <w:sz w:val="16"/>
        </w:rPr>
        <w:t>charged for any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additional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cleaning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and repairs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subsequently required.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Payment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in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advance,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or evidence of</w:t>
      </w:r>
      <w:r>
        <w:rPr>
          <w:rFonts w:ascii="Verdana"/>
          <w:spacing w:val="57"/>
          <w:sz w:val="16"/>
        </w:rPr>
        <w:t xml:space="preserve"> </w:t>
      </w:r>
      <w:r>
        <w:rPr>
          <w:rFonts w:ascii="Verdana"/>
          <w:spacing w:val="-1"/>
          <w:sz w:val="16"/>
        </w:rPr>
        <w:t>ability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meet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such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payment,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may be required.</w:t>
      </w:r>
    </w:p>
    <w:p w:rsidR="00395CAF" w:rsidRDefault="00395CAF" w14:paraId="482D3AD3" w14:textId="77777777">
      <w:pPr>
        <w:spacing w:before="11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0A368746" w14:textId="77777777">
      <w:pPr>
        <w:numPr>
          <w:ilvl w:val="1"/>
          <w:numId w:val="1"/>
        </w:numPr>
        <w:tabs>
          <w:tab w:val="left" w:pos="1104"/>
        </w:tabs>
        <w:ind w:left="1103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University may require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organisers</w:t>
      </w:r>
      <w:proofErr w:type="spellEnd"/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of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activity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bear</w:t>
      </w:r>
      <w:r>
        <w:rPr>
          <w:rFonts w:ascii="Verdana"/>
          <w:spacing w:val="-1"/>
          <w:sz w:val="16"/>
        </w:rPr>
        <w:t xml:space="preserve"> 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costs</w:t>
      </w:r>
      <w:r>
        <w:rPr>
          <w:rFonts w:ascii="Verdana"/>
          <w:spacing w:val="4"/>
          <w:sz w:val="16"/>
        </w:rPr>
        <w:t xml:space="preserve"> </w:t>
      </w:r>
      <w:r>
        <w:rPr>
          <w:rFonts w:ascii="Verdana"/>
          <w:spacing w:val="-1"/>
          <w:sz w:val="16"/>
        </w:rPr>
        <w:t>for any additional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security that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is required.</w:t>
      </w:r>
    </w:p>
    <w:p w:rsidR="00395CAF" w:rsidRDefault="00395CAF" w14:paraId="68F03B01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63148681" w14:textId="77777777">
      <w:pPr>
        <w:numPr>
          <w:ilvl w:val="0"/>
          <w:numId w:val="1"/>
        </w:numPr>
        <w:tabs>
          <w:tab w:val="left" w:pos="821"/>
        </w:tabs>
        <w:ind w:left="820" w:hanging="360"/>
        <w:jc w:val="left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Appeals</w:t>
      </w:r>
    </w:p>
    <w:p w:rsidR="00395CAF" w:rsidRDefault="00395CAF" w14:paraId="2578E758" w14:textId="77777777">
      <w:pPr>
        <w:spacing w:before="12"/>
        <w:rPr>
          <w:rFonts w:ascii="Verdana" w:hAnsi="Verdana" w:eastAsia="Verdana" w:cs="Verdana"/>
          <w:b/>
          <w:bCs/>
          <w:sz w:val="15"/>
          <w:szCs w:val="15"/>
        </w:rPr>
      </w:pPr>
    </w:p>
    <w:p w:rsidR="00395CAF" w:rsidRDefault="00FA41F8" w14:paraId="2A4FE4B3" w14:textId="77777777">
      <w:pPr>
        <w:numPr>
          <w:ilvl w:val="1"/>
          <w:numId w:val="1"/>
        </w:numPr>
        <w:tabs>
          <w:tab w:val="left" w:pos="1104"/>
        </w:tabs>
        <w:ind w:left="1103" w:right="531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Appeals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against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rulings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of the</w:t>
      </w:r>
      <w:r>
        <w:rPr>
          <w:rFonts w:ascii="Verdana"/>
          <w:spacing w:val="1"/>
          <w:sz w:val="16"/>
        </w:rPr>
        <w:t xml:space="preserve"> </w:t>
      </w:r>
      <w:proofErr w:type="spellStart"/>
      <w:r>
        <w:rPr>
          <w:rFonts w:ascii="Verdana"/>
          <w:spacing w:val="-1"/>
          <w:sz w:val="16"/>
        </w:rPr>
        <w:t>authorised</w:t>
      </w:r>
      <w:proofErr w:type="spellEnd"/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officer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-2"/>
          <w:sz w:val="16"/>
        </w:rPr>
        <w:t>may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be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pacing w:val="-1"/>
          <w:sz w:val="16"/>
        </w:rPr>
        <w:t>made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2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1"/>
          <w:sz w:val="16"/>
        </w:rPr>
        <w:t>Vice-Chancellor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whose decision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"/>
          <w:sz w:val="16"/>
        </w:rPr>
        <w:t>shall</w:t>
      </w:r>
      <w:r>
        <w:rPr>
          <w:rFonts w:ascii="Verdana"/>
          <w:sz w:val="16"/>
        </w:rPr>
        <w:t xml:space="preserve"> be</w:t>
      </w:r>
      <w:r>
        <w:rPr>
          <w:rFonts w:ascii="Verdana"/>
          <w:spacing w:val="89"/>
          <w:sz w:val="16"/>
        </w:rPr>
        <w:t xml:space="preserve"> </w:t>
      </w:r>
      <w:r>
        <w:rPr>
          <w:rFonts w:ascii="Verdana"/>
          <w:spacing w:val="-1"/>
          <w:sz w:val="16"/>
        </w:rPr>
        <w:t>final.</w:t>
      </w:r>
    </w:p>
    <w:p w:rsidR="00395CAF" w:rsidRDefault="00395CAF" w14:paraId="560576AD" w14:textId="77777777">
      <w:pPr>
        <w:spacing w:before="12"/>
        <w:rPr>
          <w:rFonts w:ascii="Verdana" w:hAnsi="Verdana" w:eastAsia="Verdana" w:cs="Verdana"/>
          <w:sz w:val="15"/>
          <w:szCs w:val="15"/>
        </w:rPr>
      </w:pPr>
    </w:p>
    <w:p w:rsidR="00395CAF" w:rsidRDefault="00FA41F8" w14:paraId="2AA6A7E9" w14:textId="77777777">
      <w:pPr>
        <w:numPr>
          <w:ilvl w:val="0"/>
          <w:numId w:val="1"/>
        </w:numPr>
        <w:tabs>
          <w:tab w:val="left" w:pos="821"/>
        </w:tabs>
        <w:ind w:left="820" w:hanging="360"/>
        <w:jc w:val="left"/>
        <w:rPr>
          <w:rFonts w:ascii="Verdana" w:hAnsi="Verdana" w:eastAsia="Verdana" w:cs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Awareness</w:t>
      </w:r>
    </w:p>
    <w:p w:rsidR="00395CAF" w:rsidRDefault="00395CAF" w14:paraId="5684600C" w14:textId="77777777">
      <w:pPr>
        <w:spacing w:before="12"/>
        <w:rPr>
          <w:rFonts w:ascii="Verdana" w:hAnsi="Verdana" w:eastAsia="Verdana" w:cs="Verdana"/>
          <w:b/>
          <w:bCs/>
          <w:sz w:val="15"/>
          <w:szCs w:val="15"/>
        </w:rPr>
      </w:pPr>
    </w:p>
    <w:p w:rsidR="00395CAF" w:rsidRDefault="00FA41F8" w14:paraId="2F65945C" w14:textId="77777777">
      <w:pPr>
        <w:numPr>
          <w:ilvl w:val="1"/>
          <w:numId w:val="1"/>
        </w:numPr>
        <w:tabs>
          <w:tab w:val="left" w:pos="1104"/>
        </w:tabs>
        <w:ind w:left="1103"/>
        <w:rPr>
          <w:rFonts w:ascii="Verdana" w:hAnsi="Verdana" w:eastAsia="Verdana" w:cs="Verdana"/>
          <w:sz w:val="16"/>
          <w:szCs w:val="16"/>
        </w:rPr>
      </w:pPr>
      <w:r>
        <w:rPr>
          <w:rFonts w:ascii="Verdana" w:hAnsi="Verdana" w:eastAsia="Verdana" w:cs="Verdana"/>
          <w:spacing w:val="-1"/>
          <w:sz w:val="16"/>
          <w:szCs w:val="16"/>
        </w:rPr>
        <w:t>The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University will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draw this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Code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to the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attention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of all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staff,</w:t>
      </w:r>
      <w:r>
        <w:rPr>
          <w:rFonts w:ascii="Verdana" w:hAnsi="Verdana" w:eastAsia="Verdana" w:cs="Verdana"/>
          <w:sz w:val="16"/>
          <w:szCs w:val="16"/>
        </w:rPr>
        <w:t xml:space="preserve"> students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and</w:t>
      </w:r>
      <w:r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the</w:t>
      </w:r>
      <w:r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Students’ Union</w:t>
      </w:r>
      <w:r>
        <w:rPr>
          <w:rFonts w:ascii="Verdana" w:hAnsi="Verdana" w:eastAsia="Verdana" w:cs="Verdana"/>
          <w:sz w:val="16"/>
          <w:szCs w:val="16"/>
        </w:rPr>
        <w:t xml:space="preserve"> </w:t>
      </w:r>
      <w:r>
        <w:rPr>
          <w:rFonts w:ascii="Verdana" w:hAnsi="Verdana" w:eastAsia="Verdana" w:cs="Verdana"/>
          <w:spacing w:val="-1"/>
          <w:sz w:val="16"/>
          <w:szCs w:val="16"/>
        </w:rPr>
        <w:t>annually.</w:t>
      </w:r>
    </w:p>
    <w:sectPr w:rsidR="00395CAF">
      <w:pgSz w:w="11910" w:h="16840" w:orient="portrait"/>
      <w:pgMar w:top="1440" w:right="560" w:bottom="1340" w:left="620" w:header="709" w:footer="1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0FB" w:rsidRDefault="008150FB" w14:paraId="1F605B1E" w14:textId="77777777">
      <w:r>
        <w:separator/>
      </w:r>
    </w:p>
  </w:endnote>
  <w:endnote w:type="continuationSeparator" w:id="0">
    <w:p w:rsidR="008150FB" w:rsidRDefault="008150FB" w14:paraId="2DC716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395CAF" w:rsidRDefault="00BC2A76" w14:paraId="639F33D7" w14:textId="156C800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8928" behindDoc="1" locked="0" layoutInCell="1" allowOverlap="1" wp14:anchorId="2ACBF763" wp14:editId="211A9FAD">
              <wp:simplePos x="0" y="0"/>
              <wp:positionH relativeFrom="page">
                <wp:posOffset>485775</wp:posOffset>
              </wp:positionH>
              <wp:positionV relativeFrom="page">
                <wp:posOffset>9831070</wp:posOffset>
              </wp:positionV>
              <wp:extent cx="6648450" cy="1270"/>
              <wp:effectExtent l="9525" t="10795" r="952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8450" cy="1270"/>
                        <a:chOff x="765" y="15482"/>
                        <a:chExt cx="1047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65" y="15482"/>
                          <a:ext cx="10470" cy="2"/>
                        </a:xfrm>
                        <a:custGeom>
                          <a:avLst/>
                          <a:gdLst>
                            <a:gd name="T0" fmla="+- 0 765 765"/>
                            <a:gd name="T1" fmla="*/ T0 w 10470"/>
                            <a:gd name="T2" fmla="+- 0 11235 765"/>
                            <a:gd name="T3" fmla="*/ T2 w 10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70">
                              <a:moveTo>
                                <a:pt x="0" y="0"/>
                              </a:moveTo>
                              <a:lnTo>
                                <a:pt x="104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style="position:absolute;margin-left:38.25pt;margin-top:774.1pt;width:523.5pt;height:.1pt;z-index:-7552;mso-position-horizontal-relative:page;mso-position-vertical-relative:page" coordsize="10470,2" coordorigin="765,15482" o:spid="_x0000_s1026" w14:anchorId="08416F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">
              <v:shape id="Freeform 3" style="position:absolute;left:765;top:15482;width:10470;height:2;visibility:visible;mso-wrap-style:square;v-text-anchor:top" coordsize="10470,2" o:spid="_x0000_s1027" filled="f" strokecolor="#5b9bd4" strokeweight=".5pt" path="m,l104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">
                <v:path arrowok="t" o:connecttype="custom" o:connectlocs="0,0;1047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8952" behindDoc="1" locked="0" layoutInCell="1" allowOverlap="1" wp14:anchorId="6DDE5526" wp14:editId="6D7638FC">
              <wp:simplePos x="0" y="0"/>
              <wp:positionH relativeFrom="page">
                <wp:posOffset>431800</wp:posOffset>
              </wp:positionH>
              <wp:positionV relativeFrom="page">
                <wp:posOffset>9973945</wp:posOffset>
              </wp:positionV>
              <wp:extent cx="123825" cy="139700"/>
              <wp:effectExtent l="3175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CAF" w:rsidRDefault="00FA41F8" w14:paraId="057577E3" w14:textId="1C605F92">
                          <w:pPr>
                            <w:pStyle w:val="BodyText"/>
                            <w:spacing w:line="207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269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DE5526">
              <v:stroke joinstyle="miter"/>
              <v:path gradientshapeok="t" o:connecttype="rect"/>
            </v:shapetype>
            <v:shape id="Text Box 1" style="position:absolute;margin-left:34pt;margin-top:785.35pt;width:9.75pt;height:11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5D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">
              <v:textbox inset="0,0,0,0">
                <w:txbxContent>
                  <w:p w:rsidR="00395CAF" w:rsidRDefault="00FA41F8" w14:paraId="057577E3" w14:textId="1C605F92">
                    <w:pPr>
                      <w:pStyle w:val="BodyText"/>
                      <w:spacing w:line="207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6269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0FB" w:rsidRDefault="008150FB" w14:paraId="10409813" w14:textId="77777777">
      <w:r>
        <w:separator/>
      </w:r>
    </w:p>
  </w:footnote>
  <w:footnote w:type="continuationSeparator" w:id="0">
    <w:p w:rsidR="008150FB" w:rsidRDefault="008150FB" w14:paraId="198F8D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95CAF" w:rsidRDefault="00BC2A76" w14:paraId="01659FC0" w14:textId="320CF60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308904" behindDoc="1" locked="0" layoutInCell="1" allowOverlap="1" wp14:anchorId="30F7BAF4" wp14:editId="004A00CA">
          <wp:simplePos x="0" y="0"/>
          <wp:positionH relativeFrom="page">
            <wp:posOffset>5236210</wp:posOffset>
          </wp:positionH>
          <wp:positionV relativeFrom="page">
            <wp:posOffset>450215</wp:posOffset>
          </wp:positionV>
          <wp:extent cx="1863725" cy="4699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D042354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F2B"/>
    <w:multiLevelType w:val="multilevel"/>
    <w:tmpl w:val="97401C84"/>
    <w:lvl w:ilvl="0">
      <w:start w:val="1"/>
      <w:numFmt w:val="decimal"/>
      <w:lvlText w:val="%1."/>
      <w:lvlJc w:val="left"/>
      <w:pPr>
        <w:ind w:left="726" w:hanging="567"/>
        <w:jc w:val="right"/>
      </w:pPr>
      <w:rPr>
        <w:rFonts w:hint="default" w:ascii="Verdana" w:hAnsi="Verdana" w:eastAsia="Verdana"/>
        <w:b/>
        <w:bCs/>
        <w:sz w:val="16"/>
        <w:szCs w:val="16"/>
      </w:rPr>
    </w:lvl>
    <w:lvl w:ilvl="1">
      <w:start w:val="1"/>
      <w:numFmt w:val="decimal"/>
      <w:lvlText w:val="%1.%2"/>
      <w:lvlJc w:val="left"/>
      <w:pPr>
        <w:ind w:left="1163" w:hanging="437"/>
        <w:jc w:val="left"/>
      </w:pPr>
      <w:rPr>
        <w:rFonts w:hint="default" w:ascii="Verdana" w:hAnsi="Verdana" w:eastAsia="Verdana"/>
        <w:b/>
        <w:bCs/>
        <w:sz w:val="16"/>
        <w:szCs w:val="16"/>
      </w:rPr>
    </w:lvl>
    <w:lvl w:ilvl="2">
      <w:start w:val="1"/>
      <w:numFmt w:val="lowerLetter"/>
      <w:lvlText w:val="%3)"/>
      <w:lvlJc w:val="left"/>
      <w:pPr>
        <w:ind w:left="1523" w:hanging="360"/>
        <w:jc w:val="left"/>
      </w:pPr>
      <w:rPr>
        <w:rFonts w:hint="default" w:ascii="Verdana" w:hAnsi="Verdana" w:eastAsia="Verdana"/>
        <w:spacing w:val="-1"/>
        <w:sz w:val="16"/>
        <w:szCs w:val="16"/>
      </w:rPr>
    </w:lvl>
    <w:lvl w:ilvl="3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</w:abstractNum>
  <w:abstractNum w:abstractNumId="1" w15:restartNumberingAfterBreak="0">
    <w:nsid w:val="2148023C"/>
    <w:multiLevelType w:val="multilevel"/>
    <w:tmpl w:val="DA2E8FAC"/>
    <w:lvl w:ilvl="0" w:tplc="3280C88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99"/>
        <w:sz w:val="20"/>
        <w:szCs w:val="20"/>
      </w:rPr>
    </w:lvl>
    <w:lvl w:ilvl="1" w:tplc="78CEE2D2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3126E9F4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CF5C87F4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  <w:lvl w:ilvl="4" w:tplc="3D204C5C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CF58222E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91B2EF4A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7" w:tplc="9984FD3C">
      <w:start w:val="1"/>
      <w:numFmt w:val="bullet"/>
      <w:lvlText w:val="•"/>
      <w:lvlJc w:val="left"/>
      <w:pPr>
        <w:ind w:left="7646" w:hanging="360"/>
      </w:pPr>
      <w:rPr>
        <w:rFonts w:hint="default"/>
      </w:rPr>
    </w:lvl>
    <w:lvl w:ilvl="8" w:tplc="9134FA40">
      <w:start w:val="1"/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2" w15:restartNumberingAfterBreak="0">
    <w:nsid w:val="2484089C"/>
    <w:multiLevelType w:val="hybridMultilevel"/>
    <w:tmpl w:val="0DAA79EA"/>
    <w:lvl w:ilvl="0" w:tplc="7DF24584">
      <w:start w:val="1"/>
      <w:numFmt w:val="lowerLetter"/>
      <w:lvlText w:val="%1."/>
      <w:lvlJc w:val="left"/>
      <w:pPr>
        <w:ind w:left="1180" w:hanging="360"/>
        <w:jc w:val="left"/>
      </w:pPr>
      <w:rPr>
        <w:rFonts w:hint="default" w:ascii="Verdana" w:hAnsi="Verdana" w:eastAsia="Verdana"/>
        <w:spacing w:val="-1"/>
        <w:w w:val="99"/>
        <w:sz w:val="18"/>
        <w:szCs w:val="18"/>
      </w:rPr>
    </w:lvl>
    <w:lvl w:ilvl="1" w:tplc="60540792">
      <w:start w:val="1"/>
      <w:numFmt w:val="bullet"/>
      <w:lvlText w:val="•"/>
      <w:lvlJc w:val="left"/>
      <w:pPr>
        <w:ind w:left="2135" w:hanging="360"/>
      </w:pPr>
      <w:rPr>
        <w:rFonts w:hint="default"/>
      </w:rPr>
    </w:lvl>
    <w:lvl w:ilvl="2" w:tplc="C1C8B45C">
      <w:start w:val="1"/>
      <w:numFmt w:val="bullet"/>
      <w:lvlText w:val="•"/>
      <w:lvlJc w:val="left"/>
      <w:pPr>
        <w:ind w:left="3089" w:hanging="360"/>
      </w:pPr>
      <w:rPr>
        <w:rFonts w:hint="default"/>
      </w:rPr>
    </w:lvl>
    <w:lvl w:ilvl="3" w:tplc="B830BAD0">
      <w:start w:val="1"/>
      <w:numFmt w:val="bullet"/>
      <w:lvlText w:val="•"/>
      <w:lvlJc w:val="left"/>
      <w:pPr>
        <w:ind w:left="4044" w:hanging="360"/>
      </w:pPr>
      <w:rPr>
        <w:rFonts w:hint="default"/>
      </w:rPr>
    </w:lvl>
    <w:lvl w:ilvl="4" w:tplc="4850B968">
      <w:start w:val="1"/>
      <w:numFmt w:val="bullet"/>
      <w:lvlText w:val="•"/>
      <w:lvlJc w:val="left"/>
      <w:pPr>
        <w:ind w:left="4998" w:hanging="360"/>
      </w:pPr>
      <w:rPr>
        <w:rFonts w:hint="default"/>
      </w:rPr>
    </w:lvl>
    <w:lvl w:ilvl="5" w:tplc="4A6A4968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6" w:tplc="A8E6EEBC">
      <w:start w:val="1"/>
      <w:numFmt w:val="bullet"/>
      <w:lvlText w:val="•"/>
      <w:lvlJc w:val="left"/>
      <w:pPr>
        <w:ind w:left="6908" w:hanging="360"/>
      </w:pPr>
      <w:rPr>
        <w:rFonts w:hint="default"/>
      </w:rPr>
    </w:lvl>
    <w:lvl w:ilvl="7" w:tplc="4314A68A">
      <w:start w:val="1"/>
      <w:numFmt w:val="bullet"/>
      <w:lvlText w:val="•"/>
      <w:lvlJc w:val="left"/>
      <w:pPr>
        <w:ind w:left="7862" w:hanging="360"/>
      </w:pPr>
      <w:rPr>
        <w:rFonts w:hint="default"/>
      </w:rPr>
    </w:lvl>
    <w:lvl w:ilvl="8" w:tplc="A02AF254">
      <w:start w:val="1"/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3" w15:restartNumberingAfterBreak="0">
    <w:nsid w:val="259458BA"/>
    <w:multiLevelType w:val="hybridMultilevel"/>
    <w:tmpl w:val="44FE5334"/>
    <w:lvl w:ilvl="0" w:tplc="702EFE60">
      <w:start w:val="1"/>
      <w:numFmt w:val="decimal"/>
      <w:lvlText w:val="%1."/>
      <w:lvlJc w:val="left"/>
      <w:pPr>
        <w:ind w:left="460" w:hanging="360"/>
        <w:jc w:val="right"/>
      </w:pPr>
      <w:rPr>
        <w:rFonts w:hint="default" w:ascii="Verdana" w:hAnsi="Verdana" w:eastAsia="Verdana"/>
        <w:w w:val="99"/>
        <w:sz w:val="18"/>
        <w:szCs w:val="18"/>
      </w:rPr>
    </w:lvl>
    <w:lvl w:ilvl="1" w:tplc="35C0909A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Verdana" w:hAnsi="Verdana" w:eastAsia="Verdana"/>
        <w:spacing w:val="-1"/>
        <w:w w:val="99"/>
        <w:sz w:val="18"/>
        <w:szCs w:val="18"/>
      </w:rPr>
    </w:lvl>
    <w:lvl w:ilvl="2" w:tplc="D19E2C04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3" w:tplc="FF4A5A9C">
      <w:start w:val="1"/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72D4C78A">
      <w:start w:val="1"/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71AA156C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3E86EAEE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6264EF66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  <w:lvl w:ilvl="8" w:tplc="DF648C2A">
      <w:start w:val="1"/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4" w15:restartNumberingAfterBreak="0">
    <w:nsid w:val="358D1040"/>
    <w:multiLevelType w:val="hybridMultilevel"/>
    <w:tmpl w:val="2A543EDC"/>
    <w:lvl w:ilvl="0" w:tplc="063441A4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Verdana" w:hAnsi="Verdana" w:eastAsia="Verdana"/>
        <w:w w:val="99"/>
        <w:sz w:val="18"/>
        <w:szCs w:val="18"/>
      </w:rPr>
    </w:lvl>
    <w:lvl w:ilvl="1" w:tplc="92AE9A0E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Verdana" w:hAnsi="Verdana" w:eastAsia="Verdana"/>
        <w:spacing w:val="-1"/>
        <w:w w:val="99"/>
        <w:sz w:val="18"/>
        <w:szCs w:val="18"/>
      </w:rPr>
    </w:lvl>
    <w:lvl w:ilvl="2" w:tplc="9BC2FC48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3" w:tplc="09984920">
      <w:start w:val="1"/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C56AEBA2">
      <w:start w:val="1"/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44C22C0C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339C58D2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C9F07E48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  <w:lvl w:ilvl="8" w:tplc="EC96B8DC">
      <w:start w:val="1"/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5" w15:restartNumberingAfterBreak="0">
    <w:nsid w:val="54C83A2F"/>
    <w:multiLevelType w:val="hybridMultilevel"/>
    <w:tmpl w:val="CC90352A"/>
    <w:lvl w:ilvl="0" w:tplc="FA68F97E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Verdana" w:hAnsi="Verdana" w:eastAsia="Verdana"/>
        <w:w w:val="99"/>
        <w:sz w:val="18"/>
        <w:szCs w:val="18"/>
      </w:rPr>
    </w:lvl>
    <w:lvl w:ilvl="1" w:tplc="EDA8CBEC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Verdana" w:hAnsi="Verdana" w:eastAsia="Verdana"/>
        <w:spacing w:val="-1"/>
        <w:w w:val="99"/>
        <w:sz w:val="18"/>
        <w:szCs w:val="18"/>
      </w:rPr>
    </w:lvl>
    <w:lvl w:ilvl="2" w:tplc="D458BF30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3" w:tplc="33EC4C90">
      <w:start w:val="1"/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A3464368">
      <w:start w:val="1"/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78086C60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3A982A0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1D606DB2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  <w:lvl w:ilvl="8" w:tplc="E090BA26">
      <w:start w:val="1"/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6" w15:restartNumberingAfterBreak="0">
    <w:nsid w:val="79DB2062"/>
    <w:multiLevelType w:val="hybridMultilevel"/>
    <w:tmpl w:val="EBFA7DBC"/>
    <w:lvl w:ilvl="0" w:tplc="288AACEE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Verdana" w:hAnsi="Verdana" w:eastAsia="Verdana"/>
        <w:w w:val="99"/>
        <w:sz w:val="18"/>
        <w:szCs w:val="18"/>
      </w:rPr>
    </w:lvl>
    <w:lvl w:ilvl="1" w:tplc="C374DEF0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1F6239A8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67B62D3E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  <w:lvl w:ilvl="4" w:tplc="33B63C02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89004B36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C0783258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7" w:tplc="B98844DC">
      <w:start w:val="1"/>
      <w:numFmt w:val="bullet"/>
      <w:lvlText w:val="•"/>
      <w:lvlJc w:val="left"/>
      <w:pPr>
        <w:ind w:left="7646" w:hanging="360"/>
      </w:pPr>
      <w:rPr>
        <w:rFonts w:hint="default"/>
      </w:rPr>
    </w:lvl>
    <w:lvl w:ilvl="8" w:tplc="3C087888">
      <w:start w:val="1"/>
      <w:numFmt w:val="bullet"/>
      <w:lvlText w:val="•"/>
      <w:lvlJc w:val="left"/>
      <w:pPr>
        <w:ind w:left="8673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AF"/>
    <w:rsid w:val="00030F96"/>
    <w:rsid w:val="00070E2A"/>
    <w:rsid w:val="0007302C"/>
    <w:rsid w:val="000816D5"/>
    <w:rsid w:val="0016269D"/>
    <w:rsid w:val="001D06C6"/>
    <w:rsid w:val="0026661B"/>
    <w:rsid w:val="00395CAF"/>
    <w:rsid w:val="00503302"/>
    <w:rsid w:val="005306A6"/>
    <w:rsid w:val="00617B89"/>
    <w:rsid w:val="006623AA"/>
    <w:rsid w:val="007A4E9F"/>
    <w:rsid w:val="008150FB"/>
    <w:rsid w:val="008509B4"/>
    <w:rsid w:val="008725CA"/>
    <w:rsid w:val="009462C8"/>
    <w:rsid w:val="009A20F3"/>
    <w:rsid w:val="00B4507E"/>
    <w:rsid w:val="00BC2A76"/>
    <w:rsid w:val="00BF7D8C"/>
    <w:rsid w:val="00C33DC1"/>
    <w:rsid w:val="00CA7BFF"/>
    <w:rsid w:val="00CE1335"/>
    <w:rsid w:val="00D74000"/>
    <w:rsid w:val="00E30E4F"/>
    <w:rsid w:val="00E33821"/>
    <w:rsid w:val="00E83EA3"/>
    <w:rsid w:val="00E860FC"/>
    <w:rsid w:val="00F45AD7"/>
    <w:rsid w:val="00F80B7F"/>
    <w:rsid w:val="00FA41F8"/>
    <w:rsid w:val="00FD5AC2"/>
    <w:rsid w:val="4D04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EDD1490"/>
  <w15:docId w15:val="{FAA86E5D-BD0F-41F2-9782-FD5D72A9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Verdana" w:hAnsi="Verdana" w:eastAsia="Verdan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Verdana" w:hAnsi="Verdana" w:eastAsia="Verdana"/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rFonts w:ascii="Verdana" w:hAnsi="Verdana" w:eastAsia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73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02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73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02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730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02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30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4000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D7400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E13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emea01.safelinks.protection.outlook.com/?url=http%3A%2F%2Fs3-eu-west-1.amazonaws.com%2Fnusdigital%2Fdocument%2Fdocuments%2F12507%2F5eaf8b2210efaa37f53f539be1809306%2FIndexed%2520Council%252022%2520Jaunuary%2520all%2520policy%2520passed.pdf&amp;data=02%7C01%7CA.Minifey%40uea.ac.uk%7Cd6a16bc425f74a3f600708d64f1651b6%7Cc65f8795ba3d43518a070865e5d8f090%7C0%7C0%7C636783354629535099&amp;sdata=fcf6obOzEDZI5iE4ViZA3YwPt2NovOtUwG96AtJrRnA%3D&amp;reserved=0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36E15BB5F143BAA20D7F7FBCE84E" ma:contentTypeVersion="16" ma:contentTypeDescription="Create a new document." ma:contentTypeScope="" ma:versionID="d5765df53d086b36e4e44d2014b0b39e">
  <xsd:schema xmlns:xsd="http://www.w3.org/2001/XMLSchema" xmlns:xs="http://www.w3.org/2001/XMLSchema" xmlns:p="http://schemas.microsoft.com/office/2006/metadata/properties" xmlns:ns1="http://schemas.microsoft.com/sharepoint/v3" xmlns:ns2="e0ccaf63-6e6e-4438-a7a7-cec68d370d8c" xmlns:ns3="8e32a591-ba36-4b76-a7dc-a1a49f08b1b1" targetNamespace="http://schemas.microsoft.com/office/2006/metadata/properties" ma:root="true" ma:fieldsID="0cf62070f36312f5afe73b32be0aedb3" ns1:_="" ns2:_="" ns3:_="">
    <xsd:import namespace="http://schemas.microsoft.com/sharepoint/v3"/>
    <xsd:import namespace="e0ccaf63-6e6e-4438-a7a7-cec68d370d8c"/>
    <xsd:import namespace="8e32a591-ba36-4b76-a7dc-a1a49f08b1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caf63-6e6e-4438-a7a7-cec68d37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2a591-ba36-4b76-a7dc-a1a49f08b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DF96E-1266-40A1-AC8B-F01ACAF001CB}">
  <ds:schemaRefs>
    <ds:schemaRef ds:uri="http://purl.org/dc/elements/1.1/"/>
    <ds:schemaRef ds:uri="e0ccaf63-6e6e-4438-a7a7-cec68d370d8c"/>
    <ds:schemaRef ds:uri="8e32a591-ba36-4b76-a7dc-a1a49f08b1b1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21934D-9D30-4B95-ABB9-F37CE0FD8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1065F-B787-45ED-B963-03AFBBD4D9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University of East Anglia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Jim Dickinson</dc:creator>
  <lastModifiedBy>Alun Minifey (UEASU - Staff)</lastModifiedBy>
  <revision>8</revision>
  <lastPrinted>2018-11-21T14:01:00.0000000Z</lastPrinted>
  <dcterms:created xsi:type="dcterms:W3CDTF">2019-12-02T13:48:00.0000000Z</dcterms:created>
  <dcterms:modified xsi:type="dcterms:W3CDTF">2020-11-10T13:16:36.3657623Z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2018-09-06T00:00:00Z</vt:filetime>
  </property>
  <property fmtid="{D5CDD505-2E9C-101B-9397-08002B2CF9AE}" pid="4" name="ContentTypeId">
    <vt:lpwstr>0x010100228036E15BB5F143BAA20D7F7FBCE84E</vt:lpwstr>
  </property>
</Properties>
</file>